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40B" w:rsidRPr="0058052C" w:rsidRDefault="009C440B" w:rsidP="009C440B">
      <w:pPr>
        <w:jc w:val="center"/>
        <w:rPr>
          <w:rFonts w:ascii="Times New Roman" w:hAnsi="Times New Roman" w:cs="Times New Roman"/>
          <w:b/>
          <w:color w:val="002060"/>
          <w:sz w:val="44"/>
          <w:szCs w:val="44"/>
        </w:rPr>
      </w:pPr>
      <w:r w:rsidRPr="0058052C">
        <w:rPr>
          <w:rFonts w:ascii="Times New Roman" w:hAnsi="Times New Roman" w:cs="Times New Roman"/>
          <w:b/>
          <w:color w:val="002060"/>
          <w:sz w:val="44"/>
          <w:szCs w:val="44"/>
        </w:rPr>
        <w:t>Efficient and Expressive Keyword Search Over Encrypted Data in Cloud</w:t>
      </w:r>
    </w:p>
    <w:p w:rsidR="00214AA7" w:rsidRPr="0058052C" w:rsidRDefault="00214AA7" w:rsidP="00214AA7">
      <w:pPr>
        <w:rPr>
          <w:rFonts w:ascii="Times New Roman" w:hAnsi="Times New Roman" w:cs="Times New Roman"/>
          <w:b/>
          <w:color w:val="FF0000"/>
          <w:sz w:val="36"/>
          <w:szCs w:val="36"/>
        </w:rPr>
      </w:pPr>
      <w:r w:rsidRPr="0058052C">
        <w:rPr>
          <w:rFonts w:ascii="Times New Roman" w:hAnsi="Times New Roman" w:cs="Times New Roman"/>
          <w:b/>
          <w:color w:val="FF0000"/>
          <w:sz w:val="36"/>
          <w:szCs w:val="36"/>
        </w:rPr>
        <w:t>Abstract</w:t>
      </w:r>
    </w:p>
    <w:p w:rsidR="00214AA7" w:rsidRPr="0058052C" w:rsidRDefault="0058052C" w:rsidP="00115495">
      <w:pPr>
        <w:spacing w:line="360" w:lineRule="auto"/>
        <w:jc w:val="both"/>
        <w:rPr>
          <w:rFonts w:ascii="Times New Roman" w:hAnsi="Times New Roman" w:cs="Times New Roman"/>
          <w:color w:val="000000" w:themeColor="text1"/>
          <w:sz w:val="28"/>
          <w:szCs w:val="28"/>
        </w:rPr>
      </w:pPr>
      <w:r w:rsidRPr="0058052C">
        <w:rPr>
          <w:rFonts w:ascii="Times New Roman" w:hAnsi="Times New Roman" w:cs="Times New Roman"/>
          <w:color w:val="000000" w:themeColor="text1"/>
          <w:sz w:val="28"/>
          <w:szCs w:val="28"/>
        </w:rPr>
        <w:t xml:space="preserve">    In this project </w:t>
      </w:r>
      <w:r w:rsidR="00214AA7" w:rsidRPr="0058052C">
        <w:rPr>
          <w:rFonts w:ascii="Times New Roman" w:hAnsi="Times New Roman" w:cs="Times New Roman"/>
          <w:color w:val="000000" w:themeColor="text1"/>
          <w:sz w:val="28"/>
          <w:szCs w:val="28"/>
        </w:rPr>
        <w:t>Searchable encryption allows a cloud server to conduct keyword search over encrypted data on behalf of the data users without learning the underlying plaintexts. However, most existing searchable encryption schemes only support single or conjunctive keyword search, while a few other schemes that are able to perform expressive keyword search are computationally inefficient since they are built from bilinear pairings over the composite-order groups. In this paper, we propose an expressive public-key searchable encryption scheme in the prime-order groups, which allows keyword search policies (i.e., predicates, access structures) to be expressed in conjunctive, disjunctive or any monotonic Boolean formulas and achieves significant performance improvement over existing schemes. We formally define its security, and prove that it is selectively secure in the standard model. Also, we implement the proposed scheme using a rapid pro</w:t>
      </w:r>
      <w:r w:rsidR="0013699B" w:rsidRPr="0058052C">
        <w:rPr>
          <w:rFonts w:ascii="Times New Roman" w:hAnsi="Times New Roman" w:cs="Times New Roman"/>
          <w:color w:val="000000" w:themeColor="text1"/>
          <w:sz w:val="28"/>
          <w:szCs w:val="28"/>
        </w:rPr>
        <w:t xml:space="preserve">totyping tool called Charm </w:t>
      </w:r>
      <w:r w:rsidR="00214AA7" w:rsidRPr="0058052C">
        <w:rPr>
          <w:rFonts w:ascii="Times New Roman" w:hAnsi="Times New Roman" w:cs="Times New Roman"/>
          <w:color w:val="000000" w:themeColor="text1"/>
          <w:sz w:val="28"/>
          <w:szCs w:val="28"/>
        </w:rPr>
        <w:t xml:space="preserve"> and conduct several experiments to evaluate it performance. The results demonstrate that our scheme is much more efficient than the ones built over the composite-order groups</w:t>
      </w:r>
      <w:r w:rsidRPr="0058052C">
        <w:rPr>
          <w:rFonts w:ascii="Times New Roman" w:hAnsi="Times New Roman" w:cs="Times New Roman"/>
          <w:color w:val="000000" w:themeColor="text1"/>
          <w:sz w:val="28"/>
          <w:szCs w:val="28"/>
        </w:rPr>
        <w:t xml:space="preserve"> .</w:t>
      </w:r>
      <w:r w:rsidRPr="0058052C">
        <w:rPr>
          <w:rFonts w:ascii="Times New Roman" w:hAnsi="Times New Roman" w:cs="Times New Roman"/>
          <w:color w:val="000000" w:themeColor="text1"/>
          <w:sz w:val="27"/>
          <w:szCs w:val="27"/>
          <w:shd w:val="clear" w:color="auto" w:fill="FFFFFF"/>
        </w:rPr>
        <w:t xml:space="preserve"> Keyword research is one of the most important, valuable, and high return activities in the search marketing field. Ranking for the right keywords can make or break your website. By researching your market's keyword demand, you can not only learn which terms and phrases to target with SEO, but also learn more about your customers as a whole.</w:t>
      </w:r>
    </w:p>
    <w:p w:rsidR="00214AA7" w:rsidRPr="0013699B" w:rsidRDefault="00214AA7" w:rsidP="00214AA7">
      <w:pPr>
        <w:spacing w:line="360" w:lineRule="auto"/>
        <w:jc w:val="both"/>
        <w:rPr>
          <w:rFonts w:ascii="Times New Roman" w:hAnsi="Times New Roman" w:cs="Times New Roman"/>
          <w:b/>
          <w:color w:val="002060"/>
          <w:sz w:val="28"/>
          <w:szCs w:val="28"/>
        </w:rPr>
      </w:pPr>
    </w:p>
    <w:p w:rsidR="00214AA7" w:rsidRPr="0013699B" w:rsidRDefault="00214AA7" w:rsidP="00214AA7">
      <w:pPr>
        <w:spacing w:line="360" w:lineRule="auto"/>
        <w:jc w:val="both"/>
        <w:rPr>
          <w:rFonts w:ascii="Times New Roman" w:hAnsi="Times New Roman" w:cs="Times New Roman"/>
          <w:b/>
          <w:color w:val="002060"/>
          <w:sz w:val="28"/>
          <w:szCs w:val="28"/>
        </w:rPr>
      </w:pPr>
    </w:p>
    <w:p w:rsidR="00214AA7" w:rsidRPr="0058052C" w:rsidRDefault="00214AA7" w:rsidP="00214AA7">
      <w:pPr>
        <w:spacing w:line="360" w:lineRule="auto"/>
        <w:jc w:val="both"/>
        <w:rPr>
          <w:rFonts w:ascii="Times New Roman" w:hAnsi="Times New Roman" w:cs="Times New Roman"/>
          <w:b/>
          <w:color w:val="FF0000"/>
          <w:sz w:val="32"/>
          <w:szCs w:val="32"/>
        </w:rPr>
      </w:pPr>
      <w:r w:rsidRPr="0058052C">
        <w:rPr>
          <w:rFonts w:ascii="Times New Roman" w:hAnsi="Times New Roman" w:cs="Times New Roman"/>
          <w:b/>
          <w:color w:val="FF0000"/>
          <w:sz w:val="32"/>
          <w:szCs w:val="32"/>
        </w:rPr>
        <w:lastRenderedPageBreak/>
        <w:t>EXISTING SYSTEMS:-</w:t>
      </w:r>
    </w:p>
    <w:p w:rsidR="00214AA7" w:rsidRDefault="00214AA7" w:rsidP="00460D1D">
      <w:pPr>
        <w:spacing w:line="360" w:lineRule="auto"/>
        <w:ind w:firstLine="720"/>
        <w:jc w:val="both"/>
        <w:rPr>
          <w:rFonts w:ascii="Times New Roman" w:hAnsi="Times New Roman" w:cs="Times New Roman"/>
          <w:sz w:val="28"/>
          <w:szCs w:val="28"/>
        </w:rPr>
      </w:pPr>
      <w:r w:rsidRPr="0013699B">
        <w:rPr>
          <w:rFonts w:ascii="Times New Roman" w:hAnsi="Times New Roman" w:cs="Times New Roman"/>
          <w:sz w:val="28"/>
          <w:szCs w:val="28"/>
        </w:rPr>
        <w:t>However, the solution in as well as other existing PEKS schemes which improve on only support equality queries</w:t>
      </w:r>
      <w:r w:rsidRPr="0013699B">
        <w:rPr>
          <w:sz w:val="28"/>
          <w:szCs w:val="28"/>
        </w:rPr>
        <w:t xml:space="preserve"> </w:t>
      </w:r>
      <w:r w:rsidRPr="0013699B">
        <w:rPr>
          <w:rFonts w:ascii="Times New Roman" w:hAnsi="Times New Roman" w:cs="Times New Roman"/>
          <w:sz w:val="28"/>
          <w:szCs w:val="28"/>
        </w:rPr>
        <w:t>As such, our scheme is not only capable of expressive multi-keyword search, but also significantly more efficient than existing schemes built in composite-order groups.</w:t>
      </w:r>
      <w:r w:rsidRPr="0013699B">
        <w:rPr>
          <w:sz w:val="28"/>
          <w:szCs w:val="28"/>
        </w:rPr>
        <w:t xml:space="preserve"> </w:t>
      </w:r>
      <w:r w:rsidRPr="0013699B">
        <w:rPr>
          <w:rFonts w:ascii="Times New Roman" w:hAnsi="Times New Roman" w:cs="Times New Roman"/>
          <w:sz w:val="28"/>
          <w:szCs w:val="28"/>
        </w:rPr>
        <w:t>Using a randomness splitting technique, our scheme achieves security against offline keyword dictionary guessing attacks to the ciphertexts. Moreover, to preserve the privacy of keywords against offline keyword dictionary guessing attacks to trapdoors, we divide each keyword into keyword name and keyword value and assign a designated cloud server to conduct search operations in our construction.We formalize the security definition of expressive SE, and formally prove that our proposed expressive SE scheme is selectively secure in the standard model.</w:t>
      </w:r>
    </w:p>
    <w:p w:rsidR="00460D1D" w:rsidRDefault="00460D1D" w:rsidP="00460D1D">
      <w:pPr>
        <w:spacing w:line="360" w:lineRule="auto"/>
        <w:jc w:val="both"/>
        <w:rPr>
          <w:rFonts w:ascii="Times New Roman" w:hAnsi="Times New Roman" w:cs="Times New Roman"/>
          <w:b/>
          <w:color w:val="0070C0"/>
          <w:sz w:val="36"/>
          <w:szCs w:val="36"/>
        </w:rPr>
      </w:pPr>
      <w:r w:rsidRPr="00460D1D">
        <w:rPr>
          <w:rFonts w:ascii="Times New Roman" w:hAnsi="Times New Roman" w:cs="Times New Roman"/>
          <w:b/>
          <w:color w:val="0070C0"/>
          <w:sz w:val="36"/>
          <w:szCs w:val="36"/>
        </w:rPr>
        <w:t>Disadvantages</w:t>
      </w:r>
      <w:r>
        <w:rPr>
          <w:rFonts w:ascii="Times New Roman" w:hAnsi="Times New Roman" w:cs="Times New Roman"/>
          <w:b/>
          <w:color w:val="0070C0"/>
          <w:sz w:val="36"/>
          <w:szCs w:val="36"/>
        </w:rPr>
        <w:t>:</w:t>
      </w:r>
    </w:p>
    <w:p w:rsidR="00460D1D" w:rsidRPr="00460D1D" w:rsidRDefault="00460D1D" w:rsidP="00460D1D">
      <w:pPr>
        <w:spacing w:line="360" w:lineRule="auto"/>
        <w:jc w:val="both"/>
        <w:rPr>
          <w:rFonts w:ascii="Times New Roman" w:hAnsi="Times New Roman" w:cs="Times New Roman"/>
          <w:color w:val="000000" w:themeColor="text1"/>
          <w:sz w:val="28"/>
          <w:szCs w:val="28"/>
        </w:rPr>
      </w:pPr>
      <w:r>
        <w:rPr>
          <w:rFonts w:ascii="Times New Roman" w:hAnsi="Times New Roman" w:cs="Times New Roman"/>
          <w:b/>
          <w:color w:val="0070C0"/>
          <w:sz w:val="36"/>
          <w:szCs w:val="36"/>
        </w:rPr>
        <w:tab/>
      </w:r>
      <w:r w:rsidRPr="00460D1D">
        <w:rPr>
          <w:rFonts w:ascii="Times New Roman" w:hAnsi="Times New Roman" w:cs="Times New Roman"/>
          <w:color w:val="000000" w:themeColor="text1"/>
          <w:sz w:val="28"/>
          <w:szCs w:val="28"/>
        </w:rPr>
        <w:t>The approach based on set intersection leaks extra information to the cloud server beyond the results of the conjunctive query, whilst the approach using meta keywords require 2m meta keywords to accommodate all the possible conjunctive queries for m keywords.</w:t>
      </w:r>
      <w:r w:rsidRPr="00460D1D">
        <w:t xml:space="preserve"> </w:t>
      </w:r>
      <w:r w:rsidRPr="00460D1D">
        <w:rPr>
          <w:rFonts w:ascii="Times New Roman" w:hAnsi="Times New Roman" w:cs="Times New Roman"/>
          <w:color w:val="000000" w:themeColor="text1"/>
          <w:sz w:val="28"/>
          <w:szCs w:val="28"/>
        </w:rPr>
        <w:t>It is straightforward to see that compared to the existing ones, our construction make a good balance in that it allows unbounded keywords, supports expressive access structures, and is built in the prime-order groups</w:t>
      </w:r>
    </w:p>
    <w:p w:rsidR="00214AA7" w:rsidRPr="0058052C" w:rsidRDefault="00214AA7" w:rsidP="00115495">
      <w:pPr>
        <w:spacing w:line="360" w:lineRule="auto"/>
        <w:jc w:val="both"/>
        <w:rPr>
          <w:rFonts w:ascii="Times New Roman" w:hAnsi="Times New Roman" w:cs="Times New Roman"/>
          <w:b/>
          <w:sz w:val="32"/>
          <w:szCs w:val="32"/>
        </w:rPr>
      </w:pPr>
    </w:p>
    <w:p w:rsidR="0013699B" w:rsidRPr="0013699B" w:rsidRDefault="0013699B" w:rsidP="0013699B">
      <w:pPr>
        <w:spacing w:line="360" w:lineRule="auto"/>
        <w:jc w:val="both"/>
        <w:rPr>
          <w:rFonts w:ascii="Times New Roman" w:hAnsi="Times New Roman" w:cs="Times New Roman"/>
          <w:b/>
          <w:color w:val="002060"/>
          <w:sz w:val="28"/>
          <w:szCs w:val="28"/>
        </w:rPr>
      </w:pPr>
      <w:r w:rsidRPr="0013699B">
        <w:rPr>
          <w:rFonts w:ascii="Times New Roman" w:hAnsi="Times New Roman" w:cs="Times New Roman"/>
          <w:b/>
          <w:color w:val="002060"/>
          <w:sz w:val="28"/>
          <w:szCs w:val="28"/>
        </w:rPr>
        <w:t>PROPOSED SYSTEMS:-</w:t>
      </w:r>
    </w:p>
    <w:p w:rsidR="00214AA7" w:rsidRDefault="00460D1D" w:rsidP="00115495">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sidR="00D134B1">
        <w:rPr>
          <w:rFonts w:ascii="Times New Roman" w:hAnsi="Times New Roman" w:cs="Times New Roman"/>
          <w:color w:val="000000" w:themeColor="text1"/>
          <w:sz w:val="28"/>
          <w:szCs w:val="28"/>
        </w:rPr>
        <w:t>W</w:t>
      </w:r>
      <w:r w:rsidR="00D134B1" w:rsidRPr="00D134B1">
        <w:rPr>
          <w:rFonts w:ascii="Times New Roman" w:hAnsi="Times New Roman" w:cs="Times New Roman"/>
          <w:color w:val="000000" w:themeColor="text1"/>
          <w:sz w:val="28"/>
          <w:szCs w:val="28"/>
        </w:rPr>
        <w:t xml:space="preserve">e propose an expressive public-key searchable encryption scheme in the prime-order groups, which allows keyword search policies (i.e., predicates, access structures) to be expressed in conjunctive, disjunctive or any monotonic Boolean </w:t>
      </w:r>
      <w:r w:rsidR="00D134B1" w:rsidRPr="00D134B1">
        <w:rPr>
          <w:rFonts w:ascii="Times New Roman" w:hAnsi="Times New Roman" w:cs="Times New Roman"/>
          <w:color w:val="000000" w:themeColor="text1"/>
          <w:sz w:val="28"/>
          <w:szCs w:val="28"/>
        </w:rPr>
        <w:lastRenderedPageBreak/>
        <w:t>formulas and achieves significant performance improvement over existing schemes. We formally define its security, and prove that it is selectively secure in the standard model.</w:t>
      </w:r>
      <w:r w:rsidR="0013699B" w:rsidRPr="0013699B">
        <w:rPr>
          <w:rFonts w:ascii="Times New Roman" w:hAnsi="Times New Roman" w:cs="Times New Roman"/>
          <w:color w:val="000000" w:themeColor="text1"/>
          <w:sz w:val="28"/>
          <w:szCs w:val="28"/>
        </w:rPr>
        <w:t>In order to tackle the keyword search problem in the cloud-based healthcare information system scenario, we resort to public-key encryption with keyword search (PEKS) schemes, which is firstly proposed in . In a PEKS scheme, a ciphertext of the keywords called “PEKS ciphertext” is appended to an encrypted PHR. To retrieve all the encrypted PHRs containing a keyword, say “Diabetes”, a user sends a “trapdoor” associated with a</w:t>
      </w:r>
      <w:r w:rsidR="0013699B" w:rsidRPr="0013699B">
        <w:rPr>
          <w:sz w:val="28"/>
          <w:szCs w:val="28"/>
        </w:rPr>
        <w:t xml:space="preserve"> </w:t>
      </w:r>
      <w:r w:rsidR="0013699B" w:rsidRPr="0013699B">
        <w:rPr>
          <w:rFonts w:ascii="Times New Roman" w:hAnsi="Times New Roman" w:cs="Times New Roman"/>
          <w:color w:val="000000" w:themeColor="text1"/>
          <w:sz w:val="28"/>
          <w:szCs w:val="28"/>
        </w:rPr>
        <w:t>search query on the keyword “Diabetes” to the cloud service provider, which selects all the encrypted PHRs containing the keyword “Diabetes” and returns them to the user while without learning the underlying PHRs.</w:t>
      </w:r>
    </w:p>
    <w:p w:rsidR="0058052C" w:rsidRDefault="0058052C" w:rsidP="0058052C">
      <w:pPr>
        <w:spacing w:line="360" w:lineRule="auto"/>
        <w:jc w:val="both"/>
        <w:rPr>
          <w:rFonts w:ascii="Times New Roman" w:hAnsi="Times New Roman" w:cs="Times New Roman"/>
          <w:b/>
          <w:color w:val="0070C0"/>
          <w:sz w:val="32"/>
          <w:szCs w:val="32"/>
        </w:rPr>
      </w:pPr>
      <w:r w:rsidRPr="00591455">
        <w:rPr>
          <w:rFonts w:ascii="Times New Roman" w:hAnsi="Times New Roman" w:cs="Times New Roman"/>
          <w:b/>
          <w:color w:val="0070C0"/>
          <w:sz w:val="32"/>
          <w:szCs w:val="32"/>
        </w:rPr>
        <w:t>ADVANTAGES:-</w:t>
      </w:r>
    </w:p>
    <w:p w:rsidR="00591455" w:rsidRPr="00591455" w:rsidRDefault="00591455" w:rsidP="0058052C">
      <w:pPr>
        <w:spacing w:line="360" w:lineRule="auto"/>
        <w:jc w:val="both"/>
        <w:rPr>
          <w:rFonts w:ascii="Times New Roman" w:hAnsi="Times New Roman" w:cs="Times New Roman"/>
          <w:color w:val="000000" w:themeColor="text1"/>
          <w:sz w:val="28"/>
          <w:szCs w:val="28"/>
        </w:rPr>
      </w:pPr>
      <w:r>
        <w:rPr>
          <w:rFonts w:ascii="Times New Roman" w:hAnsi="Times New Roman" w:cs="Times New Roman"/>
          <w:b/>
          <w:color w:val="0070C0"/>
          <w:sz w:val="32"/>
          <w:szCs w:val="32"/>
        </w:rPr>
        <w:tab/>
      </w:r>
      <w:r w:rsidRPr="00591455">
        <w:rPr>
          <w:rFonts w:ascii="Times New Roman" w:hAnsi="Times New Roman" w:cs="Times New Roman"/>
          <w:color w:val="000000" w:themeColor="text1"/>
          <w:sz w:val="28"/>
          <w:szCs w:val="28"/>
        </w:rPr>
        <w:t>The expressive SE scheme inherits the advantages of the Rouselakis-Waters scheme . Thus, it is straightforward to see that in our SE scheme, the size of the public parameter is immutable with the number of keywords, and the number of the keywords allowed for the system is unlimited and can be freely set.</w:t>
      </w:r>
      <w:r w:rsidRPr="00591455">
        <w:rPr>
          <w:color w:val="000000" w:themeColor="text1"/>
          <w:sz w:val="28"/>
          <w:szCs w:val="28"/>
        </w:rPr>
        <w:t xml:space="preserve"> </w:t>
      </w:r>
      <w:r w:rsidRPr="00591455">
        <w:rPr>
          <w:rFonts w:ascii="Times New Roman" w:hAnsi="Times New Roman" w:cs="Times New Roman"/>
          <w:color w:val="000000" w:themeColor="text1"/>
          <w:sz w:val="28"/>
          <w:szCs w:val="28"/>
        </w:rPr>
        <w:t>According to the analysis in terms of the pairing-friendly elliptic curves, prime order groups have a clear advantage in the parameter sizes over composite order groups.</w:t>
      </w:r>
      <w:r w:rsidRPr="00591455">
        <w:rPr>
          <w:color w:val="000000" w:themeColor="text1"/>
          <w:sz w:val="28"/>
          <w:szCs w:val="28"/>
        </w:rPr>
        <w:t xml:space="preserve"> </w:t>
      </w:r>
      <w:r w:rsidRPr="00591455">
        <w:rPr>
          <w:rFonts w:ascii="Times New Roman" w:hAnsi="Times New Roman" w:cs="Times New Roman"/>
          <w:color w:val="000000" w:themeColor="text1"/>
          <w:sz w:val="28"/>
          <w:szCs w:val="28"/>
        </w:rPr>
        <w:t>the advantage for a polynomial time adversary that can distinguish between the games Game0 and Game1 is negligible.</w:t>
      </w:r>
    </w:p>
    <w:p w:rsidR="0013699B" w:rsidRDefault="0013699B" w:rsidP="0013699B">
      <w:pPr>
        <w:spacing w:line="360" w:lineRule="auto"/>
        <w:jc w:val="both"/>
        <w:rPr>
          <w:rFonts w:ascii="Times New Roman" w:hAnsi="Times New Roman" w:cs="Times New Roman"/>
          <w:sz w:val="28"/>
          <w:szCs w:val="28"/>
        </w:rPr>
      </w:pPr>
    </w:p>
    <w:p w:rsidR="0013699B" w:rsidRPr="000E0C46" w:rsidRDefault="0013699B" w:rsidP="0013699B">
      <w:pPr>
        <w:pStyle w:val="ListParagraph"/>
        <w:autoSpaceDE w:val="0"/>
        <w:autoSpaceDN w:val="0"/>
        <w:adjustRightInd w:val="0"/>
        <w:spacing w:after="0" w:line="360" w:lineRule="auto"/>
        <w:ind w:left="1440" w:firstLine="720"/>
        <w:jc w:val="both"/>
        <w:rPr>
          <w:rFonts w:ascii="Times New Roman" w:hAnsi="Times New Roman"/>
          <w:b/>
          <w:color w:val="002060"/>
          <w:sz w:val="32"/>
          <w:szCs w:val="32"/>
        </w:rPr>
      </w:pPr>
      <w:r w:rsidRPr="000E0C46">
        <w:rPr>
          <w:rFonts w:ascii="Times New Roman" w:hAnsi="Times New Roman"/>
          <w:b/>
          <w:color w:val="002060"/>
          <w:sz w:val="32"/>
          <w:szCs w:val="32"/>
        </w:rPr>
        <w:t>IMPLEMENTATION</w:t>
      </w:r>
    </w:p>
    <w:p w:rsidR="00E73C9C" w:rsidRDefault="00E73C9C" w:rsidP="00214AA7">
      <w:pPr>
        <w:jc w:val="both"/>
        <w:rPr>
          <w:rFonts w:ascii="Times New Roman" w:hAnsi="Times New Roman" w:cs="Times New Roman"/>
          <w:color w:val="000000" w:themeColor="text1"/>
          <w:sz w:val="28"/>
          <w:szCs w:val="28"/>
        </w:rPr>
      </w:pPr>
    </w:p>
    <w:p w:rsidR="00115495" w:rsidRPr="00C72E75" w:rsidRDefault="00115495" w:rsidP="00115495">
      <w:pPr>
        <w:rPr>
          <w:rFonts w:ascii="Times New Roman" w:hAnsi="Times New Roman"/>
        </w:rPr>
      </w:pPr>
    </w:p>
    <w:p w:rsidR="00115495" w:rsidRPr="00244998" w:rsidRDefault="00115495" w:rsidP="00115495">
      <w:pPr>
        <w:jc w:val="both"/>
        <w:rPr>
          <w:rFonts w:ascii="Times New Roman" w:hAnsi="Times New Roman" w:cs="Times New Roman"/>
          <w:color w:val="000000"/>
          <w:sz w:val="28"/>
          <w:szCs w:val="28"/>
        </w:rPr>
      </w:pPr>
      <w:r w:rsidRPr="008227B2">
        <w:rPr>
          <w:rFonts w:ascii="Aparajita" w:hAnsi="Aparajita" w:cs="Aparajita"/>
          <w:color w:val="000000"/>
          <w:sz w:val="28"/>
          <w:szCs w:val="28"/>
        </w:rPr>
        <w:lastRenderedPageBreak/>
        <w:t xml:space="preserve">            </w:t>
      </w:r>
      <w:r>
        <w:rPr>
          <w:rFonts w:ascii="Aparajita" w:hAnsi="Aparajita" w:cs="Aparajita"/>
          <w:color w:val="000000"/>
          <w:sz w:val="28"/>
          <w:szCs w:val="28"/>
        </w:rPr>
        <w:t xml:space="preserve">  </w:t>
      </w:r>
      <w:r w:rsidRPr="008227B2">
        <w:rPr>
          <w:rFonts w:ascii="Aparajita" w:hAnsi="Aparajita" w:cs="Aparajita"/>
          <w:color w:val="000000"/>
          <w:sz w:val="28"/>
          <w:szCs w:val="28"/>
        </w:rPr>
        <w:t xml:space="preserve"> </w:t>
      </w:r>
      <w:r w:rsidRPr="00244998">
        <w:rPr>
          <w:rFonts w:ascii="Times New Roman" w:hAnsi="Times New Roman" w:cs="Times New Roman"/>
          <w:color w:val="000000"/>
          <w:sz w:val="28"/>
          <w:szCs w:val="28"/>
        </w:rPr>
        <w:t>Implementation is the stage of the project when the theoretical design is turned out into a working system. Thus it can be considered to be the most critical stage in achieving a successful new system and in giving the user, confidence that the new system will work and be effective.</w:t>
      </w:r>
    </w:p>
    <w:p w:rsidR="00115495" w:rsidRPr="00244998" w:rsidRDefault="00115495" w:rsidP="00115495">
      <w:pPr>
        <w:jc w:val="both"/>
        <w:rPr>
          <w:rFonts w:ascii="Times New Roman" w:hAnsi="Times New Roman" w:cs="Times New Roman"/>
          <w:color w:val="000000"/>
          <w:sz w:val="28"/>
          <w:szCs w:val="28"/>
        </w:rPr>
      </w:pPr>
      <w:r w:rsidRPr="00244998">
        <w:rPr>
          <w:rFonts w:ascii="Times New Roman" w:hAnsi="Times New Roman" w:cs="Times New Roman"/>
          <w:color w:val="000000"/>
          <w:sz w:val="28"/>
          <w:szCs w:val="28"/>
        </w:rPr>
        <w:tab/>
        <w:t xml:space="preserve">   The implementation stage involves careful planning, investigation of the existing system and it’s constraints on implementation, designing of methods to achieve changeover and evaluation of changeover methods.</w:t>
      </w:r>
    </w:p>
    <w:p w:rsidR="00115495" w:rsidRPr="00244998" w:rsidRDefault="00115495" w:rsidP="00115495">
      <w:pPr>
        <w:autoSpaceDE w:val="0"/>
        <w:autoSpaceDN w:val="0"/>
        <w:adjustRightInd w:val="0"/>
        <w:spacing w:after="0" w:line="360" w:lineRule="auto"/>
        <w:jc w:val="both"/>
        <w:rPr>
          <w:rFonts w:ascii="Times New Roman" w:hAnsi="Times New Roman" w:cs="Times New Roman"/>
          <w:sz w:val="28"/>
          <w:szCs w:val="28"/>
        </w:rPr>
      </w:pPr>
    </w:p>
    <w:p w:rsidR="00E73C9C" w:rsidRDefault="00E73C9C" w:rsidP="00E73C9C">
      <w:pPr>
        <w:autoSpaceDE w:val="0"/>
        <w:autoSpaceDN w:val="0"/>
        <w:adjustRightInd w:val="0"/>
        <w:spacing w:after="0" w:line="360" w:lineRule="auto"/>
        <w:rPr>
          <w:rFonts w:ascii="Times New Roman" w:hAnsi="Times New Roman" w:cs="Times New Roman"/>
          <w:b/>
          <w:color w:val="C00000"/>
          <w:sz w:val="28"/>
          <w:szCs w:val="28"/>
        </w:rPr>
      </w:pPr>
    </w:p>
    <w:p w:rsidR="00E73C9C" w:rsidRPr="000E0C46" w:rsidRDefault="00E73C9C" w:rsidP="00E73C9C">
      <w:pPr>
        <w:autoSpaceDE w:val="0"/>
        <w:autoSpaceDN w:val="0"/>
        <w:adjustRightInd w:val="0"/>
        <w:spacing w:after="0" w:line="360" w:lineRule="auto"/>
        <w:jc w:val="both"/>
        <w:rPr>
          <w:rFonts w:ascii="Times New Roman" w:hAnsi="Times New Roman"/>
          <w:b/>
          <w:color w:val="C00000"/>
          <w:sz w:val="32"/>
          <w:szCs w:val="32"/>
        </w:rPr>
      </w:pPr>
      <w:r w:rsidRPr="000E0C46">
        <w:rPr>
          <w:rFonts w:ascii="Times New Roman" w:hAnsi="Times New Roman"/>
          <w:b/>
          <w:color w:val="C00000"/>
          <w:sz w:val="32"/>
          <w:szCs w:val="32"/>
        </w:rPr>
        <w:t>Modules:</w:t>
      </w:r>
    </w:p>
    <w:p w:rsidR="00E73C9C" w:rsidRDefault="00E73C9C" w:rsidP="00214AA7">
      <w:pPr>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In this project we have following Four modules</w:t>
      </w:r>
    </w:p>
    <w:p w:rsidR="00E73C9C" w:rsidRPr="00E73C9C" w:rsidRDefault="00115495" w:rsidP="00E73C9C">
      <w:pPr>
        <w:pStyle w:val="ListParagraph"/>
        <w:numPr>
          <w:ilvl w:val="0"/>
          <w:numId w:val="1"/>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Searchable E</w:t>
      </w:r>
      <w:r w:rsidR="00E73C9C" w:rsidRPr="00E73C9C">
        <w:rPr>
          <w:rFonts w:ascii="Times New Roman" w:hAnsi="Times New Roman" w:cs="Times New Roman"/>
          <w:color w:val="000000" w:themeColor="text1"/>
          <w:sz w:val="28"/>
          <w:szCs w:val="28"/>
        </w:rPr>
        <w:t xml:space="preserve">ncryption, </w:t>
      </w:r>
    </w:p>
    <w:p w:rsidR="00E73C9C" w:rsidRPr="00E73C9C" w:rsidRDefault="00115495" w:rsidP="00E73C9C">
      <w:pPr>
        <w:pStyle w:val="ListParagraph"/>
        <w:numPr>
          <w:ilvl w:val="0"/>
          <w:numId w:val="1"/>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Cloud C</w:t>
      </w:r>
      <w:r w:rsidR="00E73C9C" w:rsidRPr="00E73C9C">
        <w:rPr>
          <w:rFonts w:ascii="Times New Roman" w:hAnsi="Times New Roman" w:cs="Times New Roman"/>
          <w:color w:val="000000" w:themeColor="text1"/>
          <w:sz w:val="28"/>
          <w:szCs w:val="28"/>
        </w:rPr>
        <w:t xml:space="preserve">omputing, </w:t>
      </w:r>
    </w:p>
    <w:p w:rsidR="00E73C9C" w:rsidRPr="00E73C9C" w:rsidRDefault="00115495" w:rsidP="00E73C9C">
      <w:pPr>
        <w:pStyle w:val="ListParagraph"/>
        <w:numPr>
          <w:ilvl w:val="0"/>
          <w:numId w:val="1"/>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E</w:t>
      </w:r>
      <w:r w:rsidR="00E73C9C" w:rsidRPr="00E73C9C">
        <w:rPr>
          <w:rFonts w:ascii="Times New Roman" w:hAnsi="Times New Roman" w:cs="Times New Roman"/>
          <w:color w:val="000000" w:themeColor="text1"/>
          <w:sz w:val="28"/>
          <w:szCs w:val="28"/>
        </w:rPr>
        <w:t>xpressiveness</w:t>
      </w:r>
      <w:r>
        <w:rPr>
          <w:rFonts w:ascii="Times New Roman" w:hAnsi="Times New Roman" w:cs="Times New Roman"/>
          <w:color w:val="000000" w:themeColor="text1"/>
          <w:sz w:val="28"/>
          <w:szCs w:val="28"/>
        </w:rPr>
        <w:t xml:space="preserve"> Keyword search</w:t>
      </w:r>
      <w:r w:rsidR="00E73C9C" w:rsidRPr="00E73C9C">
        <w:rPr>
          <w:rFonts w:ascii="Times New Roman" w:hAnsi="Times New Roman" w:cs="Times New Roman"/>
          <w:color w:val="000000" w:themeColor="text1"/>
          <w:sz w:val="28"/>
          <w:szCs w:val="28"/>
        </w:rPr>
        <w:t xml:space="preserve"> </w:t>
      </w:r>
    </w:p>
    <w:p w:rsidR="00E73C9C" w:rsidRDefault="008D2CD3" w:rsidP="00E73C9C">
      <w:pPr>
        <w:pStyle w:val="ListParagraph"/>
        <w:numPr>
          <w:ilvl w:val="0"/>
          <w:numId w:val="1"/>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Attribute-Based E</w:t>
      </w:r>
      <w:r w:rsidR="00E73C9C" w:rsidRPr="00E73C9C">
        <w:rPr>
          <w:rFonts w:ascii="Times New Roman" w:hAnsi="Times New Roman" w:cs="Times New Roman"/>
          <w:color w:val="000000" w:themeColor="text1"/>
          <w:sz w:val="28"/>
          <w:szCs w:val="28"/>
        </w:rPr>
        <w:t xml:space="preserve">ncryption </w:t>
      </w:r>
    </w:p>
    <w:p w:rsidR="00E73C9C" w:rsidRPr="001808F6" w:rsidRDefault="00E73C9C" w:rsidP="00E73C9C">
      <w:pPr>
        <w:jc w:val="both"/>
        <w:rPr>
          <w:rFonts w:ascii="Times New Roman" w:hAnsi="Times New Roman" w:cs="Times New Roman"/>
          <w:b/>
          <w:color w:val="FF0000"/>
          <w:sz w:val="28"/>
          <w:szCs w:val="28"/>
        </w:rPr>
      </w:pPr>
    </w:p>
    <w:p w:rsidR="001808F6" w:rsidRPr="00AB6E15" w:rsidRDefault="00026B15" w:rsidP="001808F6">
      <w:pPr>
        <w:jc w:val="both"/>
        <w:rPr>
          <w:rFonts w:ascii="Times New Roman" w:hAnsi="Times New Roman" w:cs="Times New Roman"/>
          <w:b/>
          <w:color w:val="FF0000"/>
          <w:sz w:val="40"/>
          <w:szCs w:val="40"/>
        </w:rPr>
      </w:pPr>
      <w:r>
        <w:rPr>
          <w:rFonts w:ascii="Times New Roman" w:hAnsi="Times New Roman" w:cs="Times New Roman"/>
          <w:b/>
          <w:color w:val="FF0000"/>
          <w:sz w:val="40"/>
          <w:szCs w:val="40"/>
        </w:rPr>
        <w:t>Cloud C</w:t>
      </w:r>
      <w:r w:rsidR="001808F6" w:rsidRPr="00AB6E15">
        <w:rPr>
          <w:rFonts w:ascii="Times New Roman" w:hAnsi="Times New Roman" w:cs="Times New Roman"/>
          <w:b/>
          <w:color w:val="FF0000"/>
          <w:sz w:val="40"/>
          <w:szCs w:val="40"/>
        </w:rPr>
        <w:t>omputing:-</w:t>
      </w:r>
    </w:p>
    <w:p w:rsidR="001808F6" w:rsidRDefault="00591455" w:rsidP="00591455">
      <w:pPr>
        <w:spacing w:line="360" w:lineRule="auto"/>
        <w:ind w:firstLine="720"/>
        <w:jc w:val="both"/>
        <w:rPr>
          <w:rFonts w:ascii="Times New Roman" w:hAnsi="Times New Roman" w:cs="Times New Roman"/>
          <w:color w:val="000000" w:themeColor="text1"/>
          <w:sz w:val="28"/>
          <w:szCs w:val="28"/>
        </w:rPr>
      </w:pPr>
      <w:r w:rsidRPr="00591455">
        <w:rPr>
          <w:rFonts w:ascii="Times New Roman" w:hAnsi="Times New Roman" w:cs="Times New Roman"/>
          <w:color w:val="000000" w:themeColor="text1"/>
          <w:sz w:val="28"/>
          <w:szCs w:val="28"/>
        </w:rPr>
        <w:t>Cloud computing is a type of Internet-based computing that provides shared computer processing resources and data to computers and other devices on demand. It is a model for enabling ubiquitous, on-demand access to a shared pool of configurable computing resources (e.g., computer networks, servers, storage, applications and services</w:t>
      </w:r>
      <w:r>
        <w:rPr>
          <w:rFonts w:ascii="Times New Roman" w:hAnsi="Times New Roman" w:cs="Times New Roman"/>
          <w:color w:val="000000" w:themeColor="text1"/>
          <w:sz w:val="28"/>
          <w:szCs w:val="28"/>
        </w:rPr>
        <w:t xml:space="preserve">) </w:t>
      </w:r>
      <w:r w:rsidRPr="00591455">
        <w:rPr>
          <w:rFonts w:ascii="Times New Roman" w:hAnsi="Times New Roman" w:cs="Times New Roman"/>
          <w:color w:val="000000" w:themeColor="text1"/>
          <w:sz w:val="28"/>
          <w:szCs w:val="28"/>
        </w:rPr>
        <w:t>which can be rapidly provisioned and released with minimal management effort.</w:t>
      </w:r>
      <w:r>
        <w:rPr>
          <w:rFonts w:ascii="Times New Roman" w:hAnsi="Times New Roman" w:cs="Times New Roman"/>
          <w:color w:val="000000" w:themeColor="text1"/>
          <w:sz w:val="28"/>
          <w:szCs w:val="28"/>
        </w:rPr>
        <w:t xml:space="preserve"> </w:t>
      </w:r>
      <w:r w:rsidR="00EC3D65">
        <w:rPr>
          <w:rFonts w:ascii="Times New Roman" w:hAnsi="Times New Roman" w:cs="Times New Roman"/>
          <w:color w:val="000000" w:themeColor="text1"/>
          <w:sz w:val="28"/>
          <w:szCs w:val="28"/>
        </w:rPr>
        <w:t>C</w:t>
      </w:r>
      <w:r w:rsidR="001808F6" w:rsidRPr="001808F6">
        <w:rPr>
          <w:rFonts w:ascii="Times New Roman" w:hAnsi="Times New Roman" w:cs="Times New Roman"/>
          <w:color w:val="000000" w:themeColor="text1"/>
          <w:sz w:val="28"/>
          <w:szCs w:val="28"/>
        </w:rPr>
        <w:t xml:space="preserve">loud-based healthcare information system that hosts outsourced personal health records (PHRs) from various healthcare providers. The PHRs are encrypted in order to comply with privacy regulations like HIPAA. In order to facilitate data use and sharing, it is highly desirable to have a searchable encryption (SE) scheme which allows the cloud service provider to search over </w:t>
      </w:r>
      <w:r w:rsidR="001808F6" w:rsidRPr="001808F6">
        <w:rPr>
          <w:rFonts w:ascii="Times New Roman" w:hAnsi="Times New Roman" w:cs="Times New Roman"/>
          <w:color w:val="000000" w:themeColor="text1"/>
          <w:sz w:val="28"/>
          <w:szCs w:val="28"/>
        </w:rPr>
        <w:lastRenderedPageBreak/>
        <w:t>encrypted PHRs on behalf of the authorized users (such as medical researchers or doctors) without learning information about the underlying plaintext. Note that the context we are considering supports private data sharing among multiple data providers and multiple data users.</w:t>
      </w:r>
    </w:p>
    <w:p w:rsidR="001808F6" w:rsidRDefault="001808F6" w:rsidP="001808F6">
      <w:pPr>
        <w:jc w:val="both"/>
        <w:rPr>
          <w:rFonts w:ascii="Times New Roman" w:hAnsi="Times New Roman" w:cs="Times New Roman"/>
          <w:b/>
          <w:color w:val="C00000"/>
          <w:sz w:val="28"/>
          <w:szCs w:val="28"/>
        </w:rPr>
      </w:pPr>
    </w:p>
    <w:p w:rsidR="001808F6" w:rsidRPr="00AB6E15" w:rsidRDefault="001808F6" w:rsidP="001808F6">
      <w:pPr>
        <w:jc w:val="both"/>
        <w:rPr>
          <w:rFonts w:ascii="Times New Roman" w:hAnsi="Times New Roman" w:cs="Times New Roman"/>
          <w:b/>
          <w:color w:val="C00000"/>
          <w:sz w:val="40"/>
          <w:szCs w:val="40"/>
        </w:rPr>
      </w:pPr>
      <w:r w:rsidRPr="00AB6E15">
        <w:rPr>
          <w:rFonts w:ascii="Times New Roman" w:hAnsi="Times New Roman" w:cs="Times New Roman"/>
          <w:b/>
          <w:color w:val="C00000"/>
          <w:sz w:val="40"/>
          <w:szCs w:val="40"/>
        </w:rPr>
        <w:t>Attribute-based encryption:-</w:t>
      </w:r>
    </w:p>
    <w:p w:rsidR="001808F6" w:rsidRDefault="00591455" w:rsidP="00B25C76">
      <w:pPr>
        <w:spacing w:line="360" w:lineRule="auto"/>
        <w:ind w:firstLine="720"/>
        <w:jc w:val="both"/>
        <w:rPr>
          <w:rFonts w:ascii="Times New Roman" w:hAnsi="Times New Roman" w:cs="Times New Roman"/>
          <w:color w:val="000000" w:themeColor="text1"/>
          <w:sz w:val="28"/>
          <w:szCs w:val="28"/>
        </w:rPr>
      </w:pPr>
      <w:r w:rsidRPr="00591455">
        <w:rPr>
          <w:rFonts w:ascii="Times New Roman" w:hAnsi="Times New Roman" w:cs="Times New Roman"/>
          <w:color w:val="000000" w:themeColor="text1"/>
          <w:sz w:val="28"/>
          <w:szCs w:val="28"/>
        </w:rPr>
        <w:t>Attribute-based encryption is a type of public-key encryption in which the secret key of a user and the ciphertext are dependent upon attributes (e.g. the country in which he lives, or the kind of subscription he has).</w:t>
      </w:r>
      <w:r>
        <w:rPr>
          <w:rFonts w:ascii="Times New Roman" w:hAnsi="Times New Roman" w:cs="Times New Roman"/>
          <w:color w:val="000000" w:themeColor="text1"/>
          <w:sz w:val="28"/>
          <w:szCs w:val="28"/>
        </w:rPr>
        <w:t xml:space="preserve"> </w:t>
      </w:r>
      <w:r w:rsidR="001808F6" w:rsidRPr="001808F6">
        <w:rPr>
          <w:rFonts w:ascii="Times New Roman" w:hAnsi="Times New Roman" w:cs="Times New Roman"/>
          <w:color w:val="000000" w:themeColor="text1"/>
          <w:sz w:val="28"/>
          <w:szCs w:val="28"/>
        </w:rPr>
        <w:t xml:space="preserve">The basic idea of our scheme is to modify a key-policy attributed-based encryption (KP-ABE) scheme constructed from bilinear pairing over prime-order groups. Without loss of generality, we will use the large universe KP-ABE scheme selectively secure in the standard model proposed by Rouselakis and Waters in [to illustrate our construction during the rest of the paper. </w:t>
      </w:r>
    </w:p>
    <w:p w:rsidR="00AB6E15" w:rsidRDefault="00AB6E15" w:rsidP="001808F6">
      <w:pPr>
        <w:jc w:val="both"/>
        <w:rPr>
          <w:rFonts w:ascii="Times New Roman" w:hAnsi="Times New Roman" w:cs="Times New Roman"/>
          <w:color w:val="000000" w:themeColor="text1"/>
          <w:sz w:val="28"/>
          <w:szCs w:val="28"/>
        </w:rPr>
      </w:pPr>
    </w:p>
    <w:p w:rsidR="00AB6E15" w:rsidRDefault="00AB6E15" w:rsidP="001808F6">
      <w:pPr>
        <w:jc w:val="both"/>
        <w:rPr>
          <w:rFonts w:ascii="Times New Roman" w:hAnsi="Times New Roman" w:cs="Times New Roman"/>
          <w:color w:val="C00000"/>
          <w:sz w:val="40"/>
          <w:szCs w:val="40"/>
        </w:rPr>
      </w:pPr>
      <w:r w:rsidRPr="00AB6E15">
        <w:rPr>
          <w:rFonts w:ascii="Times New Roman" w:hAnsi="Times New Roman" w:cs="Times New Roman"/>
          <w:color w:val="C00000"/>
          <w:sz w:val="40"/>
          <w:szCs w:val="40"/>
        </w:rPr>
        <w:t>Expressiveness</w:t>
      </w:r>
      <w:r w:rsidR="00B25C76">
        <w:rPr>
          <w:rFonts w:ascii="Times New Roman" w:hAnsi="Times New Roman" w:cs="Times New Roman"/>
          <w:color w:val="C00000"/>
          <w:sz w:val="40"/>
          <w:szCs w:val="40"/>
        </w:rPr>
        <w:t xml:space="preserve"> Keyword</w:t>
      </w:r>
      <w:r w:rsidRPr="00AB6E15">
        <w:rPr>
          <w:rFonts w:ascii="Times New Roman" w:hAnsi="Times New Roman" w:cs="Times New Roman"/>
          <w:color w:val="C00000"/>
          <w:sz w:val="40"/>
          <w:szCs w:val="40"/>
        </w:rPr>
        <w:t>:-</w:t>
      </w:r>
    </w:p>
    <w:p w:rsidR="00AB6E15" w:rsidRPr="00AB6E15" w:rsidRDefault="00AB6E15" w:rsidP="00B25C76">
      <w:pPr>
        <w:ind w:firstLine="720"/>
        <w:jc w:val="both"/>
        <w:rPr>
          <w:rFonts w:ascii="Times New Roman" w:hAnsi="Times New Roman" w:cs="Times New Roman"/>
          <w:color w:val="000000" w:themeColor="text1"/>
          <w:sz w:val="28"/>
          <w:szCs w:val="28"/>
        </w:rPr>
      </w:pPr>
      <w:r w:rsidRPr="00AB6E15">
        <w:rPr>
          <w:rFonts w:ascii="Times New Roman" w:hAnsi="Times New Roman" w:cs="Times New Roman"/>
          <w:color w:val="000000" w:themeColor="text1"/>
          <w:sz w:val="28"/>
          <w:szCs w:val="28"/>
        </w:rPr>
        <w:t>The proposed scheme should support keyword access structures expressed in any Boolean f</w:t>
      </w:r>
      <w:r>
        <w:rPr>
          <w:rFonts w:ascii="Times New Roman" w:hAnsi="Times New Roman" w:cs="Times New Roman"/>
          <w:color w:val="000000" w:themeColor="text1"/>
          <w:sz w:val="28"/>
          <w:szCs w:val="28"/>
        </w:rPr>
        <w:t xml:space="preserve">ormula with AND and OR gates. </w:t>
      </w:r>
      <w:r w:rsidRPr="00AB6E15">
        <w:rPr>
          <w:rFonts w:ascii="Times New Roman" w:hAnsi="Times New Roman" w:cs="Times New Roman"/>
          <w:color w:val="000000" w:themeColor="text1"/>
          <w:sz w:val="28"/>
          <w:szCs w:val="28"/>
        </w:rPr>
        <w:t xml:space="preserve">Efficiency. The proposed scheme should be adequately efficient in terms of computation, communication and storage </w:t>
      </w:r>
      <w:r w:rsidR="00591455">
        <w:rPr>
          <w:rFonts w:ascii="Times New Roman" w:hAnsi="Times New Roman" w:cs="Times New Roman"/>
          <w:noProof/>
          <w:color w:val="000000" w:themeColor="text1"/>
          <w:sz w:val="28"/>
          <w:szCs w:val="28"/>
        </w:rPr>
        <w:lastRenderedPageBreak/>
        <w:drawing>
          <wp:inline distT="0" distB="0" distL="0" distR="0">
            <wp:extent cx="5943600" cy="247286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3600" cy="2472865"/>
                    </a:xfrm>
                    <a:prstGeom prst="rect">
                      <a:avLst/>
                    </a:prstGeom>
                    <a:noFill/>
                    <a:ln w="9525">
                      <a:noFill/>
                      <a:miter lim="800000"/>
                      <a:headEnd/>
                      <a:tailEnd/>
                    </a:ln>
                  </pic:spPr>
                </pic:pic>
              </a:graphicData>
            </a:graphic>
          </wp:inline>
        </w:drawing>
      </w:r>
      <w:r w:rsidRPr="00AB6E15">
        <w:rPr>
          <w:rFonts w:ascii="Times New Roman" w:hAnsi="Times New Roman" w:cs="Times New Roman"/>
          <w:color w:val="000000" w:themeColor="text1"/>
          <w:sz w:val="28"/>
          <w:szCs w:val="28"/>
        </w:rPr>
        <w:t>for practical applications.</w:t>
      </w:r>
    </w:p>
    <w:p w:rsidR="00214AA7" w:rsidRPr="001808F6" w:rsidRDefault="00214AA7" w:rsidP="00214AA7">
      <w:pPr>
        <w:jc w:val="both"/>
        <w:rPr>
          <w:rFonts w:ascii="Times New Roman" w:hAnsi="Times New Roman" w:cs="Times New Roman"/>
          <w:color w:val="000000" w:themeColor="text1"/>
          <w:sz w:val="28"/>
          <w:szCs w:val="28"/>
        </w:rPr>
      </w:pPr>
    </w:p>
    <w:p w:rsidR="00745624" w:rsidRDefault="0051184C" w:rsidP="0051184C">
      <w:pPr>
        <w:spacing w:line="36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w:t>
      </w:r>
      <w:r w:rsidR="00745624" w:rsidRPr="00745624">
        <w:rPr>
          <w:rFonts w:ascii="Times New Roman" w:hAnsi="Times New Roman" w:cs="Times New Roman"/>
          <w:color w:val="000000" w:themeColor="text1"/>
          <w:sz w:val="28"/>
          <w:szCs w:val="28"/>
        </w:rPr>
        <w:t>ciphertext</w:t>
      </w:r>
      <w:r>
        <w:rPr>
          <w:rFonts w:ascii="Times New Roman" w:hAnsi="Times New Roman" w:cs="Times New Roman"/>
          <w:color w:val="000000" w:themeColor="text1"/>
          <w:sz w:val="28"/>
          <w:szCs w:val="28"/>
        </w:rPr>
        <w:t xml:space="preserve"> </w:t>
      </w:r>
      <w:r w:rsidR="00745624" w:rsidRPr="00745624">
        <w:rPr>
          <w:rFonts w:ascii="Times New Roman" w:hAnsi="Times New Roman" w:cs="Times New Roman"/>
          <w:color w:val="000000" w:themeColor="text1"/>
          <w:sz w:val="28"/>
          <w:szCs w:val="28"/>
        </w:rPr>
        <w:t xml:space="preserve"> without its corresponding trapdoors should not disclose any information about the keyword values it contains to the cloud server and outsiders. Second, a trapdoor should not leak information on keyword values to any outside attackers without the private key of the designated cloud server.</w:t>
      </w:r>
    </w:p>
    <w:p w:rsidR="00AB6E15" w:rsidRDefault="00745624" w:rsidP="0051184C">
      <w:pPr>
        <w:spacing w:line="360" w:lineRule="auto"/>
        <w:jc w:val="both"/>
        <w:rPr>
          <w:rFonts w:ascii="Times New Roman" w:hAnsi="Times New Roman" w:cs="Times New Roman"/>
          <w:color w:val="000000" w:themeColor="text1"/>
          <w:sz w:val="28"/>
          <w:szCs w:val="28"/>
        </w:rPr>
      </w:pPr>
      <w:r w:rsidRPr="00745624">
        <w:rPr>
          <w:rFonts w:ascii="Times New Roman" w:hAnsi="Times New Roman" w:cs="Times New Roman"/>
          <w:color w:val="000000" w:themeColor="text1"/>
          <w:sz w:val="28"/>
          <w:szCs w:val="28"/>
        </w:rPr>
        <w:t xml:space="preserve"> We capture this notion of security for the SE scheme in terms of semantic security to ensure that encrypted data does not reveal any information about the keyword values, which we call “selective indistinguishability against chosen keyword-set </w:t>
      </w:r>
      <w:r w:rsidR="0051184C">
        <w:rPr>
          <w:rFonts w:ascii="Times New Roman" w:hAnsi="Times New Roman" w:cs="Times New Roman"/>
          <w:color w:val="000000" w:themeColor="text1"/>
          <w:sz w:val="28"/>
          <w:szCs w:val="28"/>
        </w:rPr>
        <w:t>.</w:t>
      </w:r>
    </w:p>
    <w:p w:rsidR="00745624" w:rsidRDefault="00745624" w:rsidP="00AB6E15">
      <w:pPr>
        <w:rPr>
          <w:rFonts w:ascii="Times New Roman" w:hAnsi="Times New Roman" w:cs="Times New Roman"/>
          <w:color w:val="000000" w:themeColor="text1"/>
          <w:sz w:val="28"/>
          <w:szCs w:val="28"/>
        </w:rPr>
      </w:pPr>
    </w:p>
    <w:p w:rsidR="00745624" w:rsidRPr="00745624" w:rsidRDefault="00745624" w:rsidP="00AB6E15">
      <w:pPr>
        <w:rPr>
          <w:rFonts w:ascii="Times New Roman" w:hAnsi="Times New Roman" w:cs="Times New Roman"/>
          <w:color w:val="000000" w:themeColor="text1"/>
          <w:sz w:val="28"/>
          <w:szCs w:val="28"/>
        </w:rPr>
      </w:pPr>
    </w:p>
    <w:p w:rsidR="00745624" w:rsidRPr="00745624" w:rsidRDefault="00745624" w:rsidP="00AB6E15">
      <w:pPr>
        <w:rPr>
          <w:rFonts w:ascii="Times New Roman" w:hAnsi="Times New Roman" w:cs="Times New Roman"/>
          <w:color w:val="000000" w:themeColor="text1"/>
          <w:sz w:val="28"/>
          <w:szCs w:val="28"/>
        </w:rPr>
      </w:pPr>
    </w:p>
    <w:p w:rsidR="00745624" w:rsidRPr="00745624" w:rsidRDefault="00745624" w:rsidP="00AB6E15">
      <w:pPr>
        <w:rPr>
          <w:rFonts w:ascii="Times New Roman" w:hAnsi="Times New Roman" w:cs="Times New Roman"/>
          <w:color w:val="000000" w:themeColor="text1"/>
          <w:sz w:val="28"/>
          <w:szCs w:val="28"/>
        </w:rPr>
      </w:pPr>
    </w:p>
    <w:p w:rsidR="00745624" w:rsidRDefault="00745624" w:rsidP="00AB6E15">
      <w:pPr>
        <w:rPr>
          <w:rFonts w:ascii="Times New Roman" w:hAnsi="Times New Roman" w:cs="Times New Roman"/>
          <w:b/>
          <w:color w:val="FF0000"/>
          <w:sz w:val="40"/>
          <w:szCs w:val="40"/>
        </w:rPr>
      </w:pPr>
    </w:p>
    <w:p w:rsidR="00745624" w:rsidRDefault="00745624" w:rsidP="00AB6E15">
      <w:pPr>
        <w:rPr>
          <w:rFonts w:ascii="Times New Roman" w:hAnsi="Times New Roman" w:cs="Times New Roman"/>
          <w:b/>
          <w:color w:val="FF0000"/>
          <w:sz w:val="40"/>
          <w:szCs w:val="40"/>
        </w:rPr>
      </w:pPr>
    </w:p>
    <w:p w:rsidR="00745624" w:rsidRDefault="00745624" w:rsidP="00AB6E15">
      <w:pPr>
        <w:rPr>
          <w:rFonts w:ascii="Times New Roman" w:hAnsi="Times New Roman" w:cs="Times New Roman"/>
          <w:b/>
          <w:color w:val="FF0000"/>
          <w:sz w:val="40"/>
          <w:szCs w:val="40"/>
        </w:rPr>
      </w:pPr>
    </w:p>
    <w:p w:rsidR="00745624" w:rsidRDefault="00745624" w:rsidP="00AB6E15">
      <w:pPr>
        <w:rPr>
          <w:rFonts w:ascii="Times New Roman" w:hAnsi="Times New Roman" w:cs="Times New Roman"/>
          <w:b/>
          <w:color w:val="FF0000"/>
          <w:sz w:val="40"/>
          <w:szCs w:val="40"/>
        </w:rPr>
      </w:pPr>
    </w:p>
    <w:p w:rsidR="00745624" w:rsidRDefault="00745624" w:rsidP="00AB6E15">
      <w:pPr>
        <w:rPr>
          <w:rFonts w:ascii="Times New Roman" w:hAnsi="Times New Roman" w:cs="Times New Roman"/>
          <w:b/>
          <w:color w:val="FF0000"/>
          <w:sz w:val="40"/>
          <w:szCs w:val="40"/>
        </w:rPr>
      </w:pPr>
    </w:p>
    <w:p w:rsidR="00745624" w:rsidRDefault="00745624" w:rsidP="00AB6E15">
      <w:pPr>
        <w:rPr>
          <w:rFonts w:ascii="Times New Roman" w:hAnsi="Times New Roman" w:cs="Times New Roman"/>
          <w:b/>
          <w:color w:val="FF0000"/>
          <w:sz w:val="40"/>
          <w:szCs w:val="40"/>
        </w:rPr>
      </w:pPr>
    </w:p>
    <w:p w:rsidR="00745624" w:rsidRDefault="00745624" w:rsidP="00AB6E15">
      <w:pPr>
        <w:rPr>
          <w:rFonts w:ascii="Times New Roman" w:hAnsi="Times New Roman" w:cs="Times New Roman"/>
          <w:b/>
          <w:color w:val="FF0000"/>
          <w:sz w:val="40"/>
          <w:szCs w:val="40"/>
        </w:rPr>
      </w:pPr>
    </w:p>
    <w:p w:rsidR="00745624" w:rsidRDefault="00745624" w:rsidP="00AB6E15">
      <w:pPr>
        <w:rPr>
          <w:rFonts w:ascii="Times New Roman" w:hAnsi="Times New Roman" w:cs="Times New Roman"/>
          <w:b/>
          <w:color w:val="FF0000"/>
          <w:sz w:val="40"/>
          <w:szCs w:val="40"/>
        </w:rPr>
      </w:pPr>
    </w:p>
    <w:p w:rsidR="00AB6E15" w:rsidRPr="00745624" w:rsidRDefault="007E7311" w:rsidP="00AB6E15">
      <w:pPr>
        <w:rPr>
          <w:rFonts w:ascii="Times New Roman" w:hAnsi="Times New Roman" w:cs="Times New Roman"/>
          <w:b/>
          <w:color w:val="FF0000"/>
          <w:sz w:val="40"/>
          <w:szCs w:val="40"/>
        </w:rPr>
      </w:pPr>
      <w:r>
        <w:rPr>
          <w:rFonts w:ascii="Times New Roman" w:hAnsi="Times New Roman" w:cs="Times New Roman"/>
          <w:b/>
          <w:color w:val="FF0000"/>
          <w:sz w:val="40"/>
          <w:szCs w:val="40"/>
        </w:rPr>
        <w:t>Architecture D</w:t>
      </w:r>
      <w:r w:rsidR="00745624" w:rsidRPr="00745624">
        <w:rPr>
          <w:rFonts w:ascii="Times New Roman" w:hAnsi="Times New Roman" w:cs="Times New Roman"/>
          <w:b/>
          <w:color w:val="FF0000"/>
          <w:sz w:val="40"/>
          <w:szCs w:val="40"/>
        </w:rPr>
        <w:t>igrams:-</w:t>
      </w:r>
    </w:p>
    <w:p w:rsidR="00AB6E15" w:rsidRDefault="00AB6E15" w:rsidP="00AB6E15">
      <w:pPr>
        <w:rPr>
          <w:rFonts w:ascii="Times New Roman" w:hAnsi="Times New Roman" w:cs="Times New Roman"/>
          <w:color w:val="000000" w:themeColor="text1"/>
          <w:sz w:val="28"/>
          <w:szCs w:val="28"/>
        </w:rPr>
      </w:pPr>
    </w:p>
    <w:p w:rsidR="00AB6E15" w:rsidRDefault="00AB6E15" w:rsidP="00AB6E15">
      <w:pP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extent cx="6818355" cy="4043370"/>
            <wp:effectExtent l="19050" t="0" r="15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6819424" cy="4044004"/>
                    </a:xfrm>
                    <a:prstGeom prst="rect">
                      <a:avLst/>
                    </a:prstGeom>
                    <a:noFill/>
                    <a:ln w="9525">
                      <a:noFill/>
                      <a:miter lim="800000"/>
                      <a:headEnd/>
                      <a:tailEnd/>
                    </a:ln>
                  </pic:spPr>
                </pic:pic>
              </a:graphicData>
            </a:graphic>
          </wp:inline>
        </w:drawing>
      </w:r>
    </w:p>
    <w:p w:rsidR="00745624" w:rsidRDefault="00745624" w:rsidP="00745624">
      <w:pPr>
        <w:pStyle w:val="Heading1"/>
        <w:ind w:left="720" w:firstLine="720"/>
        <w:rPr>
          <w:rFonts w:ascii="Times New Roman" w:hAnsi="Times New Roman" w:cs="Times New Roman"/>
          <w:color w:val="FF0000"/>
        </w:rPr>
      </w:pPr>
    </w:p>
    <w:p w:rsidR="00745624" w:rsidRDefault="00745624" w:rsidP="00745624">
      <w:pPr>
        <w:pStyle w:val="Heading1"/>
        <w:ind w:left="720" w:firstLine="720"/>
        <w:rPr>
          <w:rFonts w:ascii="Times New Roman" w:hAnsi="Times New Roman" w:cs="Times New Roman"/>
          <w:color w:val="FF0000"/>
        </w:rPr>
      </w:pPr>
    </w:p>
    <w:p w:rsidR="00745624" w:rsidRPr="004D2704" w:rsidRDefault="00745624" w:rsidP="00745624">
      <w:pPr>
        <w:pStyle w:val="Heading1"/>
        <w:ind w:left="720" w:firstLine="720"/>
        <w:rPr>
          <w:rFonts w:ascii="Times New Roman" w:hAnsi="Times New Roman" w:cs="Times New Roman"/>
          <w:sz w:val="36"/>
          <w:szCs w:val="36"/>
        </w:rPr>
      </w:pPr>
      <w:r w:rsidRPr="004D2704">
        <w:rPr>
          <w:rFonts w:ascii="Times New Roman" w:hAnsi="Times New Roman" w:cs="Times New Roman"/>
          <w:color w:val="FF0000"/>
          <w:sz w:val="36"/>
          <w:szCs w:val="36"/>
        </w:rPr>
        <w:t>System Configuration</w:t>
      </w:r>
      <w:r w:rsidRPr="004D2704">
        <w:rPr>
          <w:rFonts w:ascii="Times New Roman" w:hAnsi="Times New Roman" w:cs="Times New Roman"/>
          <w:sz w:val="36"/>
          <w:szCs w:val="36"/>
        </w:rPr>
        <w:t>:</w:t>
      </w:r>
    </w:p>
    <w:p w:rsidR="00745624" w:rsidRPr="009045A1" w:rsidRDefault="00745624" w:rsidP="00745624">
      <w:pPr>
        <w:widowControl w:val="0"/>
        <w:autoSpaceDE w:val="0"/>
        <w:autoSpaceDN w:val="0"/>
        <w:adjustRightInd w:val="0"/>
        <w:spacing w:line="360" w:lineRule="auto"/>
        <w:rPr>
          <w:rFonts w:ascii="Times New Roman" w:hAnsi="Times New Roman" w:cs="Times New Roman"/>
          <w:b/>
          <w:sz w:val="28"/>
          <w:szCs w:val="28"/>
        </w:rPr>
      </w:pPr>
    </w:p>
    <w:p w:rsidR="00745624" w:rsidRPr="009045A1" w:rsidRDefault="00745624" w:rsidP="00745624">
      <w:pPr>
        <w:widowControl w:val="0"/>
        <w:autoSpaceDE w:val="0"/>
        <w:autoSpaceDN w:val="0"/>
        <w:adjustRightInd w:val="0"/>
        <w:spacing w:line="360" w:lineRule="auto"/>
        <w:rPr>
          <w:rFonts w:ascii="Times New Roman" w:hAnsi="Times New Roman" w:cs="Times New Roman"/>
          <w:sz w:val="28"/>
          <w:szCs w:val="28"/>
        </w:rPr>
      </w:pPr>
      <w:r w:rsidRPr="009045A1">
        <w:rPr>
          <w:rFonts w:ascii="Times New Roman" w:hAnsi="Times New Roman" w:cs="Times New Roman"/>
          <w:b/>
          <w:sz w:val="28"/>
          <w:szCs w:val="28"/>
        </w:rPr>
        <w:t>HARDWARE REQUIREMENTS</w:t>
      </w:r>
      <w:r w:rsidRPr="009045A1">
        <w:rPr>
          <w:rFonts w:ascii="Times New Roman" w:hAnsi="Times New Roman" w:cs="Times New Roman"/>
          <w:sz w:val="28"/>
          <w:szCs w:val="28"/>
        </w:rPr>
        <w:t>:</w:t>
      </w:r>
    </w:p>
    <w:p w:rsidR="00745624" w:rsidRPr="009045A1" w:rsidRDefault="00745624" w:rsidP="00745624">
      <w:pPr>
        <w:widowControl w:val="0"/>
        <w:tabs>
          <w:tab w:val="left" w:pos="1440"/>
        </w:tabs>
        <w:autoSpaceDE w:val="0"/>
        <w:autoSpaceDN w:val="0"/>
        <w:adjustRightInd w:val="0"/>
        <w:spacing w:line="360" w:lineRule="auto"/>
        <w:rPr>
          <w:rFonts w:ascii="Times New Roman" w:hAnsi="Times New Roman" w:cs="Times New Roman"/>
        </w:rPr>
      </w:pPr>
    </w:p>
    <w:p w:rsidR="00745624" w:rsidRPr="009045A1" w:rsidRDefault="00745624" w:rsidP="00745624">
      <w:pPr>
        <w:widowControl w:val="0"/>
        <w:tabs>
          <w:tab w:val="left" w:pos="720"/>
        </w:tabs>
        <w:autoSpaceDE w:val="0"/>
        <w:autoSpaceDN w:val="0"/>
        <w:adjustRightInd w:val="0"/>
        <w:spacing w:line="480" w:lineRule="auto"/>
        <w:rPr>
          <w:rFonts w:ascii="Times New Roman" w:hAnsi="Times New Roman" w:cs="Times New Roman"/>
          <w:sz w:val="28"/>
          <w:szCs w:val="28"/>
        </w:rPr>
      </w:pPr>
      <w:r w:rsidRPr="009045A1">
        <w:rPr>
          <w:rFonts w:ascii="Times New Roman" w:hAnsi="Times New Roman" w:cs="Times New Roman"/>
          <w:sz w:val="28"/>
          <w:szCs w:val="28"/>
        </w:rPr>
        <w:t xml:space="preserve">         Hardware                             -     Pentium </w:t>
      </w:r>
    </w:p>
    <w:p w:rsidR="00745624" w:rsidRPr="009045A1" w:rsidRDefault="00745624" w:rsidP="00745624">
      <w:pPr>
        <w:widowControl w:val="0"/>
        <w:tabs>
          <w:tab w:val="left" w:pos="720"/>
        </w:tabs>
        <w:autoSpaceDE w:val="0"/>
        <w:autoSpaceDN w:val="0"/>
        <w:adjustRightInd w:val="0"/>
        <w:spacing w:line="480" w:lineRule="auto"/>
        <w:rPr>
          <w:rFonts w:ascii="Times New Roman" w:hAnsi="Times New Roman" w:cs="Times New Roman"/>
          <w:sz w:val="28"/>
          <w:szCs w:val="28"/>
        </w:rPr>
      </w:pPr>
      <w:r w:rsidRPr="009045A1">
        <w:rPr>
          <w:rFonts w:ascii="Times New Roman" w:hAnsi="Times New Roman" w:cs="Times New Roman"/>
          <w:sz w:val="28"/>
          <w:szCs w:val="28"/>
        </w:rPr>
        <w:t xml:space="preserve">         Speed                                   -     1.1 GHz</w:t>
      </w:r>
    </w:p>
    <w:p w:rsidR="00745624" w:rsidRPr="009045A1" w:rsidRDefault="00745624" w:rsidP="00745624">
      <w:pPr>
        <w:spacing w:line="480" w:lineRule="auto"/>
        <w:jc w:val="both"/>
        <w:rPr>
          <w:rFonts w:ascii="Times New Roman" w:hAnsi="Times New Roman" w:cs="Times New Roman"/>
          <w:sz w:val="28"/>
          <w:szCs w:val="28"/>
        </w:rPr>
      </w:pPr>
      <w:r w:rsidRPr="009045A1">
        <w:rPr>
          <w:rFonts w:ascii="Times New Roman" w:hAnsi="Times New Roman" w:cs="Times New Roman"/>
          <w:sz w:val="28"/>
          <w:szCs w:val="28"/>
        </w:rPr>
        <w:t xml:space="preserve">         RAM                                   -    1GB</w:t>
      </w:r>
    </w:p>
    <w:p w:rsidR="00745624" w:rsidRPr="009045A1" w:rsidRDefault="00745624" w:rsidP="00745624">
      <w:pPr>
        <w:spacing w:line="480" w:lineRule="auto"/>
        <w:jc w:val="both"/>
        <w:rPr>
          <w:rFonts w:ascii="Times New Roman" w:hAnsi="Times New Roman" w:cs="Times New Roman"/>
          <w:sz w:val="28"/>
          <w:szCs w:val="28"/>
        </w:rPr>
      </w:pPr>
      <w:r w:rsidRPr="009045A1">
        <w:rPr>
          <w:rFonts w:ascii="Times New Roman" w:hAnsi="Times New Roman" w:cs="Times New Roman"/>
          <w:sz w:val="28"/>
          <w:szCs w:val="28"/>
        </w:rPr>
        <w:t xml:space="preserve">         Hard Disk                           -    20 GB</w:t>
      </w:r>
    </w:p>
    <w:p w:rsidR="00745624" w:rsidRPr="009045A1" w:rsidRDefault="00745624" w:rsidP="00745624">
      <w:pPr>
        <w:spacing w:line="480" w:lineRule="auto"/>
        <w:jc w:val="both"/>
        <w:rPr>
          <w:rFonts w:ascii="Times New Roman" w:hAnsi="Times New Roman" w:cs="Times New Roman"/>
          <w:sz w:val="28"/>
          <w:szCs w:val="28"/>
        </w:rPr>
      </w:pPr>
      <w:r w:rsidRPr="009045A1">
        <w:rPr>
          <w:rFonts w:ascii="Times New Roman" w:hAnsi="Times New Roman" w:cs="Times New Roman"/>
          <w:sz w:val="28"/>
          <w:szCs w:val="28"/>
        </w:rPr>
        <w:t xml:space="preserve">         Floppy Drive                       -    1.44 MB</w:t>
      </w:r>
    </w:p>
    <w:p w:rsidR="00745624" w:rsidRPr="009045A1" w:rsidRDefault="00745624" w:rsidP="00745624">
      <w:pPr>
        <w:spacing w:line="480" w:lineRule="auto"/>
        <w:jc w:val="both"/>
        <w:rPr>
          <w:rFonts w:ascii="Times New Roman" w:hAnsi="Times New Roman" w:cs="Times New Roman"/>
          <w:sz w:val="28"/>
          <w:szCs w:val="28"/>
        </w:rPr>
      </w:pPr>
      <w:r w:rsidRPr="009045A1">
        <w:rPr>
          <w:rFonts w:ascii="Times New Roman" w:hAnsi="Times New Roman" w:cs="Times New Roman"/>
          <w:sz w:val="28"/>
          <w:szCs w:val="28"/>
        </w:rPr>
        <w:t xml:space="preserve">         Key Board                          -    Standard Windows Keyboard</w:t>
      </w:r>
    </w:p>
    <w:p w:rsidR="00745624" w:rsidRPr="009045A1" w:rsidRDefault="00745624" w:rsidP="00745624">
      <w:pPr>
        <w:spacing w:line="480" w:lineRule="auto"/>
        <w:jc w:val="both"/>
        <w:rPr>
          <w:rFonts w:ascii="Times New Roman" w:hAnsi="Times New Roman" w:cs="Times New Roman"/>
          <w:sz w:val="28"/>
          <w:szCs w:val="28"/>
        </w:rPr>
      </w:pPr>
      <w:r w:rsidRPr="009045A1">
        <w:rPr>
          <w:rFonts w:ascii="Times New Roman" w:hAnsi="Times New Roman" w:cs="Times New Roman"/>
          <w:sz w:val="28"/>
          <w:szCs w:val="28"/>
        </w:rPr>
        <w:t xml:space="preserve">         Mouse                                 -    Two or Three Button Mouse</w:t>
      </w:r>
    </w:p>
    <w:p w:rsidR="00745624" w:rsidRPr="009045A1" w:rsidRDefault="00745624" w:rsidP="00745624">
      <w:pPr>
        <w:widowControl w:val="0"/>
        <w:tabs>
          <w:tab w:val="left" w:pos="720"/>
        </w:tabs>
        <w:autoSpaceDE w:val="0"/>
        <w:autoSpaceDN w:val="0"/>
        <w:adjustRightInd w:val="0"/>
        <w:spacing w:line="480" w:lineRule="auto"/>
        <w:rPr>
          <w:rFonts w:ascii="Times New Roman" w:hAnsi="Times New Roman" w:cs="Times New Roman"/>
          <w:b/>
          <w:bCs/>
          <w:sz w:val="28"/>
          <w:szCs w:val="28"/>
        </w:rPr>
      </w:pPr>
      <w:r w:rsidRPr="009045A1">
        <w:rPr>
          <w:rFonts w:ascii="Times New Roman" w:hAnsi="Times New Roman" w:cs="Times New Roman"/>
          <w:sz w:val="28"/>
          <w:szCs w:val="28"/>
        </w:rPr>
        <w:t xml:space="preserve">         Monitor                               -    SVGA</w:t>
      </w:r>
    </w:p>
    <w:p w:rsidR="00745624" w:rsidRPr="009045A1" w:rsidRDefault="00745624" w:rsidP="00745624">
      <w:pPr>
        <w:widowControl w:val="0"/>
        <w:autoSpaceDE w:val="0"/>
        <w:autoSpaceDN w:val="0"/>
        <w:adjustRightInd w:val="0"/>
        <w:spacing w:line="360" w:lineRule="auto"/>
        <w:rPr>
          <w:rFonts w:ascii="Times New Roman" w:hAnsi="Times New Roman" w:cs="Times New Roman"/>
          <w:b/>
          <w:u w:val="single"/>
        </w:rPr>
      </w:pPr>
    </w:p>
    <w:p w:rsidR="00745624" w:rsidRPr="009045A1" w:rsidRDefault="00745624" w:rsidP="00745624">
      <w:pPr>
        <w:widowControl w:val="0"/>
        <w:autoSpaceDE w:val="0"/>
        <w:autoSpaceDN w:val="0"/>
        <w:adjustRightInd w:val="0"/>
        <w:spacing w:line="360" w:lineRule="auto"/>
        <w:rPr>
          <w:rFonts w:ascii="Times New Roman" w:hAnsi="Times New Roman" w:cs="Times New Roman"/>
          <w:sz w:val="28"/>
          <w:szCs w:val="28"/>
        </w:rPr>
      </w:pPr>
      <w:r w:rsidRPr="009045A1">
        <w:rPr>
          <w:rFonts w:ascii="Times New Roman" w:hAnsi="Times New Roman" w:cs="Times New Roman"/>
          <w:b/>
          <w:sz w:val="28"/>
          <w:szCs w:val="28"/>
        </w:rPr>
        <w:t>SOFTWARE REQUIREMENTS</w:t>
      </w:r>
      <w:r w:rsidRPr="009045A1">
        <w:rPr>
          <w:rFonts w:ascii="Times New Roman" w:hAnsi="Times New Roman" w:cs="Times New Roman"/>
          <w:sz w:val="28"/>
          <w:szCs w:val="28"/>
        </w:rPr>
        <w:t xml:space="preserve">: </w:t>
      </w:r>
    </w:p>
    <w:p w:rsidR="00745624" w:rsidRPr="009045A1" w:rsidRDefault="00745624" w:rsidP="00745624">
      <w:pPr>
        <w:widowControl w:val="0"/>
        <w:autoSpaceDE w:val="0"/>
        <w:autoSpaceDN w:val="0"/>
        <w:adjustRightInd w:val="0"/>
        <w:spacing w:line="360" w:lineRule="auto"/>
        <w:rPr>
          <w:rFonts w:ascii="Times New Roman" w:hAnsi="Times New Roman" w:cs="Times New Roman"/>
        </w:rPr>
      </w:pPr>
    </w:p>
    <w:p w:rsidR="00745624" w:rsidRPr="009045A1" w:rsidRDefault="00745624" w:rsidP="00745624">
      <w:pPr>
        <w:widowControl w:val="0"/>
        <w:tabs>
          <w:tab w:val="left" w:pos="1170"/>
        </w:tabs>
        <w:autoSpaceDE w:val="0"/>
        <w:autoSpaceDN w:val="0"/>
        <w:adjustRightInd w:val="0"/>
        <w:spacing w:line="480" w:lineRule="auto"/>
        <w:jc w:val="both"/>
        <w:rPr>
          <w:rFonts w:ascii="Times New Roman" w:hAnsi="Times New Roman" w:cs="Times New Roman"/>
          <w:sz w:val="28"/>
          <w:szCs w:val="28"/>
        </w:rPr>
      </w:pPr>
      <w:r w:rsidRPr="009045A1">
        <w:rPr>
          <w:rFonts w:ascii="Times New Roman" w:hAnsi="Times New Roman" w:cs="Times New Roman"/>
          <w:sz w:val="28"/>
          <w:szCs w:val="28"/>
        </w:rPr>
        <w:lastRenderedPageBreak/>
        <w:t xml:space="preserve">          Operating System</w:t>
      </w:r>
      <w:r w:rsidRPr="009045A1">
        <w:rPr>
          <w:rFonts w:ascii="Times New Roman" w:hAnsi="Times New Roman" w:cs="Times New Roman"/>
          <w:sz w:val="28"/>
          <w:szCs w:val="28"/>
        </w:rPr>
        <w:tab/>
      </w:r>
      <w:r w:rsidRPr="009045A1">
        <w:rPr>
          <w:rFonts w:ascii="Times New Roman" w:hAnsi="Times New Roman" w:cs="Times New Roman"/>
          <w:sz w:val="28"/>
          <w:szCs w:val="28"/>
        </w:rPr>
        <w:tab/>
        <w:t>: Windows</w:t>
      </w:r>
    </w:p>
    <w:p w:rsidR="00745624" w:rsidRPr="009045A1" w:rsidRDefault="00745624" w:rsidP="00745624">
      <w:pPr>
        <w:widowControl w:val="0"/>
        <w:tabs>
          <w:tab w:val="left" w:pos="1170"/>
        </w:tabs>
        <w:autoSpaceDE w:val="0"/>
        <w:autoSpaceDN w:val="0"/>
        <w:adjustRightInd w:val="0"/>
        <w:spacing w:line="480" w:lineRule="auto"/>
        <w:jc w:val="both"/>
        <w:rPr>
          <w:rFonts w:ascii="Times New Roman" w:hAnsi="Times New Roman" w:cs="Times New Roman"/>
          <w:sz w:val="28"/>
          <w:szCs w:val="28"/>
        </w:rPr>
      </w:pPr>
      <w:r w:rsidRPr="009045A1">
        <w:rPr>
          <w:rFonts w:ascii="Times New Roman" w:hAnsi="Times New Roman" w:cs="Times New Roman"/>
          <w:sz w:val="28"/>
          <w:szCs w:val="28"/>
        </w:rPr>
        <w:t xml:space="preserve">          Technology</w:t>
      </w:r>
      <w:r w:rsidRPr="009045A1">
        <w:rPr>
          <w:rFonts w:ascii="Times New Roman" w:hAnsi="Times New Roman" w:cs="Times New Roman"/>
          <w:sz w:val="28"/>
          <w:szCs w:val="28"/>
        </w:rPr>
        <w:tab/>
      </w:r>
      <w:r w:rsidRPr="009045A1">
        <w:rPr>
          <w:rFonts w:ascii="Times New Roman" w:hAnsi="Times New Roman" w:cs="Times New Roman"/>
          <w:sz w:val="28"/>
          <w:szCs w:val="28"/>
        </w:rPr>
        <w:tab/>
      </w:r>
      <w:r w:rsidRPr="009045A1">
        <w:rPr>
          <w:rFonts w:ascii="Times New Roman" w:hAnsi="Times New Roman" w:cs="Times New Roman"/>
          <w:sz w:val="28"/>
          <w:szCs w:val="28"/>
        </w:rPr>
        <w:tab/>
        <w:t>: Java and J2EE</w:t>
      </w:r>
    </w:p>
    <w:p w:rsidR="00745624" w:rsidRPr="009045A1" w:rsidRDefault="00745624" w:rsidP="00745624">
      <w:pPr>
        <w:widowControl w:val="0"/>
        <w:tabs>
          <w:tab w:val="left" w:pos="1170"/>
        </w:tabs>
        <w:autoSpaceDE w:val="0"/>
        <w:autoSpaceDN w:val="0"/>
        <w:adjustRightInd w:val="0"/>
        <w:spacing w:line="480" w:lineRule="auto"/>
        <w:jc w:val="both"/>
        <w:rPr>
          <w:rFonts w:ascii="Times New Roman" w:hAnsi="Times New Roman" w:cs="Times New Roman"/>
          <w:sz w:val="28"/>
          <w:szCs w:val="28"/>
        </w:rPr>
      </w:pPr>
      <w:r w:rsidRPr="009045A1">
        <w:rPr>
          <w:rFonts w:ascii="Times New Roman" w:hAnsi="Times New Roman" w:cs="Times New Roman"/>
          <w:sz w:val="28"/>
          <w:szCs w:val="28"/>
        </w:rPr>
        <w:t xml:space="preserve">          Web Technologies</w:t>
      </w:r>
      <w:r w:rsidRPr="009045A1">
        <w:rPr>
          <w:rFonts w:ascii="Times New Roman" w:hAnsi="Times New Roman" w:cs="Times New Roman"/>
          <w:sz w:val="28"/>
          <w:szCs w:val="28"/>
        </w:rPr>
        <w:tab/>
      </w:r>
      <w:r w:rsidRPr="009045A1">
        <w:rPr>
          <w:rFonts w:ascii="Times New Roman" w:hAnsi="Times New Roman" w:cs="Times New Roman"/>
          <w:sz w:val="28"/>
          <w:szCs w:val="28"/>
        </w:rPr>
        <w:tab/>
        <w:t>: Html, JavaScript, CSS</w:t>
      </w:r>
    </w:p>
    <w:p w:rsidR="00745624" w:rsidRPr="009045A1" w:rsidRDefault="00745624" w:rsidP="00745624">
      <w:pPr>
        <w:widowControl w:val="0"/>
        <w:tabs>
          <w:tab w:val="left" w:pos="1170"/>
        </w:tabs>
        <w:autoSpaceDE w:val="0"/>
        <w:autoSpaceDN w:val="0"/>
        <w:adjustRightInd w:val="0"/>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IDE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045A1">
        <w:rPr>
          <w:rFonts w:ascii="Times New Roman" w:hAnsi="Times New Roman" w:cs="Times New Roman"/>
          <w:sz w:val="28"/>
          <w:szCs w:val="28"/>
        </w:rPr>
        <w:t xml:space="preserve"> : My Eclipse</w:t>
      </w:r>
    </w:p>
    <w:p w:rsidR="00745624" w:rsidRPr="009045A1" w:rsidRDefault="00745624" w:rsidP="00745624">
      <w:pPr>
        <w:widowControl w:val="0"/>
        <w:tabs>
          <w:tab w:val="left" w:pos="1170"/>
        </w:tabs>
        <w:autoSpaceDE w:val="0"/>
        <w:autoSpaceDN w:val="0"/>
        <w:adjustRightInd w:val="0"/>
        <w:spacing w:line="480" w:lineRule="auto"/>
        <w:jc w:val="both"/>
        <w:rPr>
          <w:rFonts w:ascii="Times New Roman" w:hAnsi="Times New Roman" w:cs="Times New Roman"/>
          <w:sz w:val="28"/>
          <w:szCs w:val="28"/>
        </w:rPr>
      </w:pPr>
      <w:r w:rsidRPr="009045A1">
        <w:rPr>
          <w:rFonts w:ascii="Times New Roman" w:hAnsi="Times New Roman" w:cs="Times New Roman"/>
          <w:sz w:val="28"/>
          <w:szCs w:val="28"/>
        </w:rPr>
        <w:t xml:space="preserve">           Web Server</w:t>
      </w:r>
      <w:r w:rsidRPr="009045A1">
        <w:rPr>
          <w:rFonts w:ascii="Times New Roman" w:hAnsi="Times New Roman" w:cs="Times New Roman"/>
          <w:sz w:val="28"/>
          <w:szCs w:val="28"/>
        </w:rPr>
        <w:tab/>
      </w:r>
      <w:r w:rsidRPr="009045A1">
        <w:rPr>
          <w:rFonts w:ascii="Times New Roman" w:hAnsi="Times New Roman" w:cs="Times New Roman"/>
          <w:sz w:val="28"/>
          <w:szCs w:val="28"/>
        </w:rPr>
        <w:tab/>
      </w:r>
      <w:r w:rsidRPr="009045A1">
        <w:rPr>
          <w:rFonts w:ascii="Times New Roman" w:hAnsi="Times New Roman" w:cs="Times New Roman"/>
          <w:sz w:val="28"/>
          <w:szCs w:val="28"/>
        </w:rPr>
        <w:tab/>
        <w:t>: Tomcat</w:t>
      </w:r>
    </w:p>
    <w:p w:rsidR="00745624" w:rsidRPr="009045A1" w:rsidRDefault="00745624" w:rsidP="00745624">
      <w:pPr>
        <w:widowControl w:val="0"/>
        <w:tabs>
          <w:tab w:val="left" w:pos="1170"/>
        </w:tabs>
        <w:autoSpaceDE w:val="0"/>
        <w:autoSpaceDN w:val="0"/>
        <w:adjustRightInd w:val="0"/>
        <w:spacing w:line="480" w:lineRule="auto"/>
        <w:jc w:val="both"/>
        <w:rPr>
          <w:rFonts w:ascii="Times New Roman" w:hAnsi="Times New Roman" w:cs="Times New Roman"/>
          <w:sz w:val="28"/>
          <w:szCs w:val="28"/>
        </w:rPr>
      </w:pPr>
      <w:r w:rsidRPr="009045A1">
        <w:rPr>
          <w:rFonts w:ascii="Times New Roman" w:hAnsi="Times New Roman" w:cs="Times New Roman"/>
          <w:sz w:val="28"/>
          <w:szCs w:val="28"/>
        </w:rPr>
        <w:t xml:space="preserve">           Tool kit                         : Android Phone</w:t>
      </w:r>
    </w:p>
    <w:p w:rsidR="00745624" w:rsidRPr="009045A1" w:rsidRDefault="00745624" w:rsidP="00745624">
      <w:pPr>
        <w:widowControl w:val="0"/>
        <w:tabs>
          <w:tab w:val="left" w:pos="1170"/>
        </w:tabs>
        <w:autoSpaceDE w:val="0"/>
        <w:autoSpaceDN w:val="0"/>
        <w:adjustRightInd w:val="0"/>
        <w:spacing w:line="480" w:lineRule="auto"/>
        <w:jc w:val="both"/>
        <w:rPr>
          <w:rFonts w:ascii="Times New Roman" w:hAnsi="Times New Roman" w:cs="Times New Roman"/>
          <w:sz w:val="28"/>
          <w:szCs w:val="28"/>
        </w:rPr>
      </w:pPr>
      <w:r w:rsidRPr="009045A1">
        <w:rPr>
          <w:rFonts w:ascii="Times New Roman" w:hAnsi="Times New Roman" w:cs="Times New Roman"/>
          <w:sz w:val="28"/>
          <w:szCs w:val="28"/>
        </w:rPr>
        <w:t xml:space="preserve">           Database</w:t>
      </w:r>
      <w:r w:rsidRPr="009045A1">
        <w:rPr>
          <w:rFonts w:ascii="Times New Roman" w:hAnsi="Times New Roman" w:cs="Times New Roman"/>
          <w:sz w:val="28"/>
          <w:szCs w:val="28"/>
        </w:rPr>
        <w:tab/>
      </w:r>
      <w:r w:rsidRPr="009045A1">
        <w:rPr>
          <w:rFonts w:ascii="Times New Roman" w:hAnsi="Times New Roman" w:cs="Times New Roman"/>
          <w:sz w:val="28"/>
          <w:szCs w:val="28"/>
        </w:rPr>
        <w:tab/>
      </w:r>
      <w:r w:rsidRPr="009045A1">
        <w:rPr>
          <w:rFonts w:ascii="Times New Roman" w:hAnsi="Times New Roman" w:cs="Times New Roman"/>
          <w:sz w:val="28"/>
          <w:szCs w:val="28"/>
        </w:rPr>
        <w:tab/>
        <w:t>: My SQL</w:t>
      </w:r>
    </w:p>
    <w:p w:rsidR="00745624" w:rsidRDefault="00745624" w:rsidP="00745624">
      <w:pPr>
        <w:widowControl w:val="0"/>
        <w:tabs>
          <w:tab w:val="left" w:pos="1170"/>
        </w:tabs>
        <w:autoSpaceDE w:val="0"/>
        <w:autoSpaceDN w:val="0"/>
        <w:adjustRightInd w:val="0"/>
        <w:spacing w:line="480" w:lineRule="auto"/>
        <w:jc w:val="both"/>
        <w:rPr>
          <w:rFonts w:ascii="Times New Roman" w:hAnsi="Times New Roman" w:cs="Times New Roman"/>
          <w:sz w:val="28"/>
          <w:szCs w:val="28"/>
        </w:rPr>
      </w:pPr>
      <w:r w:rsidRPr="009045A1">
        <w:rPr>
          <w:rFonts w:ascii="Times New Roman" w:hAnsi="Times New Roman" w:cs="Times New Roman"/>
          <w:sz w:val="28"/>
          <w:szCs w:val="28"/>
        </w:rPr>
        <w:t xml:space="preserve">           Java Version</w:t>
      </w:r>
      <w:r w:rsidRPr="009045A1">
        <w:rPr>
          <w:rFonts w:ascii="Times New Roman" w:hAnsi="Times New Roman" w:cs="Times New Roman"/>
          <w:sz w:val="28"/>
          <w:szCs w:val="28"/>
        </w:rPr>
        <w:tab/>
      </w:r>
      <w:r w:rsidRPr="009045A1">
        <w:rPr>
          <w:rFonts w:ascii="Times New Roman" w:hAnsi="Times New Roman" w:cs="Times New Roman"/>
          <w:sz w:val="28"/>
          <w:szCs w:val="28"/>
        </w:rPr>
        <w:tab/>
      </w:r>
      <w:r w:rsidRPr="009045A1">
        <w:rPr>
          <w:rFonts w:ascii="Times New Roman" w:hAnsi="Times New Roman" w:cs="Times New Roman"/>
          <w:sz w:val="28"/>
          <w:szCs w:val="28"/>
        </w:rPr>
        <w:tab/>
        <w:t xml:space="preserve">: J2SDK1.5   </w:t>
      </w:r>
    </w:p>
    <w:p w:rsidR="00745624" w:rsidRDefault="00745624" w:rsidP="00745624">
      <w:pPr>
        <w:widowControl w:val="0"/>
        <w:tabs>
          <w:tab w:val="left" w:pos="1170"/>
        </w:tabs>
        <w:autoSpaceDE w:val="0"/>
        <w:autoSpaceDN w:val="0"/>
        <w:adjustRightInd w:val="0"/>
        <w:spacing w:line="480" w:lineRule="auto"/>
        <w:jc w:val="both"/>
        <w:rPr>
          <w:rFonts w:ascii="Times New Roman" w:hAnsi="Times New Roman" w:cs="Times New Roman"/>
          <w:b/>
          <w:color w:val="FF0000"/>
          <w:sz w:val="32"/>
          <w:szCs w:val="32"/>
        </w:rPr>
      </w:pPr>
      <w:r w:rsidRPr="005E7D16">
        <w:rPr>
          <w:rFonts w:ascii="Times New Roman" w:hAnsi="Times New Roman" w:cs="Times New Roman"/>
          <w:b/>
          <w:color w:val="FF0000"/>
          <w:sz w:val="32"/>
          <w:szCs w:val="32"/>
        </w:rPr>
        <w:t>CONCLUSION</w:t>
      </w:r>
      <w:r>
        <w:rPr>
          <w:rFonts w:ascii="Times New Roman" w:hAnsi="Times New Roman" w:cs="Times New Roman"/>
          <w:b/>
          <w:color w:val="FF0000"/>
          <w:sz w:val="32"/>
          <w:szCs w:val="32"/>
        </w:rPr>
        <w:t xml:space="preserve"> :-</w:t>
      </w:r>
    </w:p>
    <w:p w:rsidR="00745624" w:rsidRDefault="0051184C" w:rsidP="00745624">
      <w:pPr>
        <w:widowControl w:val="0"/>
        <w:tabs>
          <w:tab w:val="left" w:pos="1170"/>
        </w:tabs>
        <w:autoSpaceDE w:val="0"/>
        <w:autoSpaceDN w:val="0"/>
        <w:adjustRightInd w:val="0"/>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45624" w:rsidRPr="00745624">
        <w:rPr>
          <w:rFonts w:ascii="Times New Roman" w:hAnsi="Times New Roman" w:cs="Times New Roman"/>
          <w:sz w:val="28"/>
          <w:szCs w:val="28"/>
        </w:rPr>
        <w:t>In order to allow a cloud server to search on encrypted data without learning the underlying plaintexts in t</w:t>
      </w:r>
      <w:r w:rsidR="00745624">
        <w:rPr>
          <w:rFonts w:ascii="Times New Roman" w:hAnsi="Times New Roman" w:cs="Times New Roman"/>
          <w:sz w:val="28"/>
          <w:szCs w:val="28"/>
        </w:rPr>
        <w:t xml:space="preserve">he publickey setting, Boneh </w:t>
      </w:r>
      <w:r w:rsidR="00745624" w:rsidRPr="00745624">
        <w:rPr>
          <w:rFonts w:ascii="Times New Roman" w:hAnsi="Times New Roman" w:cs="Times New Roman"/>
          <w:sz w:val="28"/>
          <w:szCs w:val="28"/>
        </w:rPr>
        <w:t>proposed a cryptographic primitive called public-key encryption with keyword search (PEKS). Since then, considering different requirements in practice, e.g., communication overhead, searching criteria and security enhancement, various kinds of searchable encryption systems have been put forth. However, there exist only a few public-key searchable encryption systems that support expressive keyword search policies, and they are all built from the ineffic</w:t>
      </w:r>
      <w:r w:rsidR="00745624">
        <w:rPr>
          <w:rFonts w:ascii="Times New Roman" w:hAnsi="Times New Roman" w:cs="Times New Roman"/>
          <w:sz w:val="28"/>
          <w:szCs w:val="28"/>
        </w:rPr>
        <w:t xml:space="preserve">ient composite-order groups </w:t>
      </w:r>
      <w:r w:rsidR="00745624" w:rsidRPr="00745624">
        <w:rPr>
          <w:rFonts w:ascii="Times New Roman" w:hAnsi="Times New Roman" w:cs="Times New Roman"/>
          <w:sz w:val="28"/>
          <w:szCs w:val="28"/>
        </w:rPr>
        <w:t xml:space="preserve">. In this </w:t>
      </w:r>
      <w:r w:rsidR="00745624" w:rsidRPr="00745624">
        <w:rPr>
          <w:rFonts w:ascii="Times New Roman" w:hAnsi="Times New Roman" w:cs="Times New Roman"/>
          <w:sz w:val="28"/>
          <w:szCs w:val="28"/>
        </w:rPr>
        <w:lastRenderedPageBreak/>
        <w:t>paper, we focused on the design and analysis of public-key</w:t>
      </w:r>
      <w:r w:rsidR="00745624" w:rsidRPr="00745624">
        <w:t xml:space="preserve"> </w:t>
      </w:r>
      <w:r w:rsidR="00745624" w:rsidRPr="00745624">
        <w:rPr>
          <w:rFonts w:ascii="Times New Roman" w:hAnsi="Times New Roman" w:cs="Times New Roman"/>
          <w:sz w:val="28"/>
          <w:szCs w:val="28"/>
        </w:rPr>
        <w:t xml:space="preserve">sive searching formulas. Based on a large universe key-policy attribute-based encryption scheme given in </w:t>
      </w:r>
      <w:r>
        <w:rPr>
          <w:rFonts w:ascii="Times New Roman" w:hAnsi="Times New Roman" w:cs="Times New Roman"/>
          <w:sz w:val="28"/>
          <w:szCs w:val="28"/>
        </w:rPr>
        <w:t>,</w:t>
      </w:r>
      <w:r w:rsidR="007E7311">
        <w:rPr>
          <w:rFonts w:ascii="Times New Roman" w:hAnsi="Times New Roman" w:cs="Times New Roman"/>
          <w:sz w:val="28"/>
          <w:szCs w:val="28"/>
        </w:rPr>
        <w:t xml:space="preserve"> </w:t>
      </w:r>
      <w:r w:rsidR="00745624" w:rsidRPr="00745624">
        <w:rPr>
          <w:rFonts w:ascii="Times New Roman" w:hAnsi="Times New Roman" w:cs="Times New Roman"/>
          <w:sz w:val="28"/>
          <w:szCs w:val="28"/>
        </w:rPr>
        <w:t>we presented an expressive searchable encryption system in the primeorder group which supports expressive access structures expressed in any monotonic Boolean formulas. Also, we proved its security in the standard model, and analyzed its efficiency using computer simulations.</w:t>
      </w:r>
    </w:p>
    <w:p w:rsidR="00745624" w:rsidRDefault="00745624" w:rsidP="00745624">
      <w:pPr>
        <w:widowControl w:val="0"/>
        <w:tabs>
          <w:tab w:val="left" w:pos="1170"/>
        </w:tabs>
        <w:autoSpaceDE w:val="0"/>
        <w:autoSpaceDN w:val="0"/>
        <w:adjustRightInd w:val="0"/>
        <w:spacing w:line="480" w:lineRule="auto"/>
        <w:jc w:val="both"/>
        <w:rPr>
          <w:rFonts w:ascii="Times New Roman" w:hAnsi="Times New Roman" w:cs="Times New Roman"/>
          <w:sz w:val="28"/>
          <w:szCs w:val="28"/>
        </w:rPr>
      </w:pPr>
    </w:p>
    <w:p w:rsidR="00745624" w:rsidRPr="001808F6" w:rsidRDefault="00745624" w:rsidP="00AB6E15">
      <w:pPr>
        <w:rPr>
          <w:rFonts w:ascii="Times New Roman" w:hAnsi="Times New Roman" w:cs="Times New Roman"/>
          <w:color w:val="000000" w:themeColor="text1"/>
          <w:sz w:val="28"/>
          <w:szCs w:val="28"/>
        </w:rPr>
      </w:pPr>
    </w:p>
    <w:sectPr w:rsidR="00745624" w:rsidRPr="001808F6" w:rsidSect="00724C2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894" w:rsidRDefault="00315894" w:rsidP="00214AA7">
      <w:pPr>
        <w:spacing w:after="0" w:line="240" w:lineRule="auto"/>
      </w:pPr>
      <w:r>
        <w:separator/>
      </w:r>
    </w:p>
  </w:endnote>
  <w:endnote w:type="continuationSeparator" w:id="1">
    <w:p w:rsidR="00315894" w:rsidRDefault="00315894" w:rsidP="00214A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894" w:rsidRDefault="00315894" w:rsidP="00214AA7">
      <w:pPr>
        <w:spacing w:after="0" w:line="240" w:lineRule="auto"/>
      </w:pPr>
      <w:r>
        <w:separator/>
      </w:r>
    </w:p>
  </w:footnote>
  <w:footnote w:type="continuationSeparator" w:id="1">
    <w:p w:rsidR="00315894" w:rsidRDefault="00315894" w:rsidP="00214A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30675"/>
    <w:multiLevelType w:val="hybridMultilevel"/>
    <w:tmpl w:val="B2982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F27647"/>
    <w:rsid w:val="00026B15"/>
    <w:rsid w:val="00115495"/>
    <w:rsid w:val="0013699B"/>
    <w:rsid w:val="00166E50"/>
    <w:rsid w:val="001808F6"/>
    <w:rsid w:val="00214AA7"/>
    <w:rsid w:val="00315894"/>
    <w:rsid w:val="00460D1D"/>
    <w:rsid w:val="00474BE8"/>
    <w:rsid w:val="004B1E50"/>
    <w:rsid w:val="004D2704"/>
    <w:rsid w:val="004E664F"/>
    <w:rsid w:val="0051184C"/>
    <w:rsid w:val="0058052C"/>
    <w:rsid w:val="00591455"/>
    <w:rsid w:val="005A0668"/>
    <w:rsid w:val="00695351"/>
    <w:rsid w:val="00724C2B"/>
    <w:rsid w:val="00736FE2"/>
    <w:rsid w:val="00745624"/>
    <w:rsid w:val="0075541F"/>
    <w:rsid w:val="007E7311"/>
    <w:rsid w:val="00877BF4"/>
    <w:rsid w:val="008D2CD3"/>
    <w:rsid w:val="009068D0"/>
    <w:rsid w:val="009C440B"/>
    <w:rsid w:val="00AB6E15"/>
    <w:rsid w:val="00B07C8F"/>
    <w:rsid w:val="00B25C76"/>
    <w:rsid w:val="00C30B13"/>
    <w:rsid w:val="00C9689F"/>
    <w:rsid w:val="00D134B1"/>
    <w:rsid w:val="00E73C9C"/>
    <w:rsid w:val="00EC3D65"/>
    <w:rsid w:val="00EF6E36"/>
    <w:rsid w:val="00F27647"/>
    <w:rsid w:val="00F961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C2B"/>
  </w:style>
  <w:style w:type="paragraph" w:styleId="Heading1">
    <w:name w:val="heading 1"/>
    <w:basedOn w:val="Normal"/>
    <w:next w:val="Normal"/>
    <w:link w:val="Heading1Char"/>
    <w:uiPriority w:val="9"/>
    <w:qFormat/>
    <w:rsid w:val="007456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4A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4AA7"/>
  </w:style>
  <w:style w:type="paragraph" w:styleId="Footer">
    <w:name w:val="footer"/>
    <w:basedOn w:val="Normal"/>
    <w:link w:val="FooterChar"/>
    <w:uiPriority w:val="99"/>
    <w:semiHidden/>
    <w:unhideWhenUsed/>
    <w:rsid w:val="00214AA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14AA7"/>
  </w:style>
  <w:style w:type="paragraph" w:styleId="ListParagraph">
    <w:name w:val="List Paragraph"/>
    <w:basedOn w:val="Normal"/>
    <w:uiPriority w:val="34"/>
    <w:qFormat/>
    <w:rsid w:val="0013699B"/>
    <w:pPr>
      <w:ind w:left="720"/>
      <w:contextualSpacing/>
    </w:pPr>
  </w:style>
  <w:style w:type="paragraph" w:styleId="BalloonText">
    <w:name w:val="Balloon Text"/>
    <w:basedOn w:val="Normal"/>
    <w:link w:val="BalloonTextChar"/>
    <w:uiPriority w:val="99"/>
    <w:semiHidden/>
    <w:unhideWhenUsed/>
    <w:rsid w:val="00AB6E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E15"/>
    <w:rPr>
      <w:rFonts w:ascii="Tahoma" w:hAnsi="Tahoma" w:cs="Tahoma"/>
      <w:sz w:val="16"/>
      <w:szCs w:val="16"/>
    </w:rPr>
  </w:style>
  <w:style w:type="character" w:customStyle="1" w:styleId="Heading1Char">
    <w:name w:val="Heading 1 Char"/>
    <w:basedOn w:val="DefaultParagraphFont"/>
    <w:link w:val="Heading1"/>
    <w:uiPriority w:val="9"/>
    <w:rsid w:val="0074562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D46AA-F666-4C35-BC9A-1352E43E3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1476</Words>
  <Characters>8415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TMKS</cp:lastModifiedBy>
  <cp:revision>67</cp:revision>
  <dcterms:created xsi:type="dcterms:W3CDTF">2016-09-21T06:40:00Z</dcterms:created>
  <dcterms:modified xsi:type="dcterms:W3CDTF">2018-11-12T11:35:00Z</dcterms:modified>
</cp:coreProperties>
</file>